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27CE" w:rsidRDefault="00C11038" w:rsidP="00D95A89">
      <w:pPr>
        <w:jc w:val="center"/>
        <w:rPr>
          <w:b/>
          <w:sz w:val="28"/>
          <w:szCs w:val="28"/>
        </w:rPr>
      </w:pPr>
      <w:bookmarkStart w:id="0" w:name="_GoBack"/>
      <w:bookmarkEnd w:id="0"/>
      <w:r w:rsidRPr="00D95A89">
        <w:rPr>
          <w:b/>
          <w:sz w:val="28"/>
          <w:szCs w:val="28"/>
        </w:rPr>
        <w:t>Justifying Grace</w:t>
      </w:r>
    </w:p>
    <w:p w:rsidR="00D95A89" w:rsidRDefault="00D95A89" w:rsidP="00D95A89">
      <w:pPr>
        <w:jc w:val="center"/>
        <w:rPr>
          <w:b/>
          <w:sz w:val="28"/>
          <w:szCs w:val="28"/>
        </w:rPr>
      </w:pPr>
      <w:r>
        <w:rPr>
          <w:b/>
          <w:sz w:val="28"/>
          <w:szCs w:val="28"/>
        </w:rPr>
        <w:t>Ron Griffin</w:t>
      </w:r>
    </w:p>
    <w:p w:rsidR="00D95A89" w:rsidRPr="00D95A89" w:rsidRDefault="00D95A89" w:rsidP="00D95A89">
      <w:pPr>
        <w:jc w:val="center"/>
        <w:rPr>
          <w:b/>
          <w:sz w:val="28"/>
          <w:szCs w:val="28"/>
        </w:rPr>
      </w:pPr>
      <w:r>
        <w:rPr>
          <w:b/>
          <w:sz w:val="28"/>
          <w:szCs w:val="28"/>
        </w:rPr>
        <w:t>New-Ark Area Men’s Walk to Emmaus #50</w:t>
      </w:r>
    </w:p>
    <w:p w:rsidR="00C11038" w:rsidRPr="00D95A89" w:rsidRDefault="00C11038">
      <w:pPr>
        <w:rPr>
          <w:sz w:val="28"/>
          <w:szCs w:val="28"/>
        </w:rPr>
      </w:pPr>
      <w:r w:rsidRPr="00D95A89">
        <w:rPr>
          <w:sz w:val="28"/>
          <w:szCs w:val="28"/>
        </w:rPr>
        <w:t>Please turn to page 48 in your purple worship book and join with me in the Prayer to the Holy Spirit.</w:t>
      </w:r>
    </w:p>
    <w:p w:rsidR="00B57576" w:rsidRPr="00D95A89" w:rsidRDefault="00B57576">
      <w:pPr>
        <w:rPr>
          <w:sz w:val="28"/>
          <w:szCs w:val="28"/>
        </w:rPr>
      </w:pPr>
      <w:r w:rsidRPr="00D95A89">
        <w:rPr>
          <w:sz w:val="28"/>
          <w:szCs w:val="28"/>
        </w:rPr>
        <w:t>Come Holy Spirit</w:t>
      </w:r>
    </w:p>
    <w:p w:rsidR="00B57576" w:rsidRPr="00D95A89" w:rsidRDefault="00B57576">
      <w:pPr>
        <w:rPr>
          <w:sz w:val="28"/>
          <w:szCs w:val="28"/>
        </w:rPr>
      </w:pPr>
      <w:r w:rsidRPr="00D95A89">
        <w:rPr>
          <w:sz w:val="28"/>
          <w:szCs w:val="28"/>
        </w:rPr>
        <w:t>Fill the hearts of your faithful</w:t>
      </w:r>
    </w:p>
    <w:p w:rsidR="00B57576" w:rsidRPr="00D95A89" w:rsidRDefault="00B57576">
      <w:pPr>
        <w:rPr>
          <w:sz w:val="28"/>
          <w:szCs w:val="28"/>
        </w:rPr>
      </w:pPr>
      <w:r w:rsidRPr="00D95A89">
        <w:rPr>
          <w:sz w:val="28"/>
          <w:szCs w:val="28"/>
        </w:rPr>
        <w:t>And kindle in us the fire of your love</w:t>
      </w:r>
    </w:p>
    <w:p w:rsidR="00B57576" w:rsidRPr="00D95A89" w:rsidRDefault="00B57576">
      <w:pPr>
        <w:rPr>
          <w:sz w:val="28"/>
          <w:szCs w:val="28"/>
        </w:rPr>
      </w:pPr>
      <w:r w:rsidRPr="00D95A89">
        <w:rPr>
          <w:sz w:val="28"/>
          <w:szCs w:val="28"/>
        </w:rPr>
        <w:t>Send forth your spirit and we shall be created.</w:t>
      </w:r>
    </w:p>
    <w:p w:rsidR="00B57576" w:rsidRPr="00D95A89" w:rsidRDefault="00B57576">
      <w:pPr>
        <w:rPr>
          <w:sz w:val="28"/>
          <w:szCs w:val="28"/>
        </w:rPr>
      </w:pPr>
      <w:r w:rsidRPr="00D95A89">
        <w:rPr>
          <w:sz w:val="28"/>
          <w:szCs w:val="28"/>
        </w:rPr>
        <w:t>And you shall renew the face of the earth.</w:t>
      </w:r>
    </w:p>
    <w:p w:rsidR="00B57576" w:rsidRPr="00D95A89" w:rsidRDefault="00B57576">
      <w:pPr>
        <w:rPr>
          <w:sz w:val="28"/>
          <w:szCs w:val="28"/>
        </w:rPr>
      </w:pPr>
      <w:r w:rsidRPr="00D95A89">
        <w:rPr>
          <w:sz w:val="28"/>
          <w:szCs w:val="28"/>
        </w:rPr>
        <w:t>O God, who by the light of the Holy Spirit</w:t>
      </w:r>
    </w:p>
    <w:p w:rsidR="00B57576" w:rsidRPr="00D95A89" w:rsidRDefault="00B57576">
      <w:pPr>
        <w:rPr>
          <w:sz w:val="28"/>
          <w:szCs w:val="28"/>
        </w:rPr>
      </w:pPr>
      <w:r w:rsidRPr="00D95A89">
        <w:rPr>
          <w:sz w:val="28"/>
          <w:szCs w:val="28"/>
        </w:rPr>
        <w:t>Did instruct the hearts of the faithful</w:t>
      </w:r>
    </w:p>
    <w:p w:rsidR="00B57576" w:rsidRPr="00D95A89" w:rsidRDefault="00B57576">
      <w:pPr>
        <w:rPr>
          <w:sz w:val="28"/>
          <w:szCs w:val="28"/>
        </w:rPr>
      </w:pPr>
      <w:r w:rsidRPr="00D95A89">
        <w:rPr>
          <w:sz w:val="28"/>
          <w:szCs w:val="28"/>
        </w:rPr>
        <w:t>Grant by the same Holy Spirit</w:t>
      </w:r>
    </w:p>
    <w:p w:rsidR="00B57576" w:rsidRPr="00D95A89" w:rsidRDefault="00B57576">
      <w:pPr>
        <w:rPr>
          <w:sz w:val="28"/>
          <w:szCs w:val="28"/>
        </w:rPr>
      </w:pPr>
      <w:r w:rsidRPr="00D95A89">
        <w:rPr>
          <w:sz w:val="28"/>
          <w:szCs w:val="28"/>
        </w:rPr>
        <w:t>We may be truly wise and ever enjoy your consolations</w:t>
      </w:r>
    </w:p>
    <w:p w:rsidR="00B57576" w:rsidRPr="00D95A89" w:rsidRDefault="00B57576">
      <w:pPr>
        <w:rPr>
          <w:sz w:val="28"/>
          <w:szCs w:val="28"/>
        </w:rPr>
      </w:pPr>
      <w:r w:rsidRPr="00D95A89">
        <w:rPr>
          <w:sz w:val="28"/>
          <w:szCs w:val="28"/>
        </w:rPr>
        <w:t>Through Christ our Lord. Amen.</w:t>
      </w:r>
    </w:p>
    <w:p w:rsidR="00C11038" w:rsidRPr="00D95A89" w:rsidRDefault="00C11038">
      <w:pPr>
        <w:rPr>
          <w:sz w:val="28"/>
          <w:szCs w:val="28"/>
        </w:rPr>
      </w:pPr>
    </w:p>
    <w:p w:rsidR="00C12BAA" w:rsidRPr="00D95A89" w:rsidRDefault="00C11038">
      <w:pPr>
        <w:rPr>
          <w:sz w:val="28"/>
          <w:szCs w:val="28"/>
        </w:rPr>
      </w:pPr>
      <w:r w:rsidRPr="00D95A89">
        <w:rPr>
          <w:sz w:val="28"/>
          <w:szCs w:val="28"/>
        </w:rPr>
        <w:t xml:space="preserve">For many </w:t>
      </w:r>
      <w:r w:rsidR="00B57576" w:rsidRPr="00D95A89">
        <w:rPr>
          <w:sz w:val="28"/>
          <w:szCs w:val="28"/>
        </w:rPr>
        <w:t>years,</w:t>
      </w:r>
      <w:r w:rsidRPr="00D95A89">
        <w:rPr>
          <w:sz w:val="28"/>
          <w:szCs w:val="28"/>
        </w:rPr>
        <w:t xml:space="preserve"> a man was being </w:t>
      </w:r>
      <w:r w:rsidR="00B57576" w:rsidRPr="00D95A89">
        <w:rPr>
          <w:sz w:val="28"/>
          <w:szCs w:val="28"/>
        </w:rPr>
        <w:t>pursued</w:t>
      </w:r>
      <w:r w:rsidRPr="00D95A89">
        <w:rPr>
          <w:sz w:val="28"/>
          <w:szCs w:val="28"/>
        </w:rPr>
        <w:t xml:space="preserve"> by someone that really wanted to have a relationship with him. Th</w:t>
      </w:r>
      <w:r w:rsidR="0098501E" w:rsidRPr="00D95A89">
        <w:rPr>
          <w:sz w:val="28"/>
          <w:szCs w:val="28"/>
        </w:rPr>
        <w:t>is</w:t>
      </w:r>
      <w:r w:rsidRPr="00D95A89">
        <w:rPr>
          <w:sz w:val="28"/>
          <w:szCs w:val="28"/>
        </w:rPr>
        <w:t xml:space="preserve"> man thought how can anyone really care about me</w:t>
      </w:r>
      <w:r w:rsidR="0098501E" w:rsidRPr="00D95A89">
        <w:rPr>
          <w:sz w:val="28"/>
          <w:szCs w:val="28"/>
        </w:rPr>
        <w:t>,</w:t>
      </w:r>
      <w:r w:rsidRPr="00D95A89">
        <w:rPr>
          <w:sz w:val="28"/>
          <w:szCs w:val="28"/>
        </w:rPr>
        <w:t xml:space="preserve"> especially someone that wanted only the best for him. However, the man had everything under control and </w:t>
      </w:r>
      <w:r w:rsidR="00B57576" w:rsidRPr="00D95A89">
        <w:rPr>
          <w:sz w:val="28"/>
          <w:szCs w:val="28"/>
        </w:rPr>
        <w:t>continued</w:t>
      </w:r>
      <w:r w:rsidRPr="00D95A89">
        <w:rPr>
          <w:sz w:val="28"/>
          <w:szCs w:val="28"/>
        </w:rPr>
        <w:t xml:space="preserve"> to turn his back on the relationship being offered. </w:t>
      </w:r>
    </w:p>
    <w:p w:rsidR="00C12BAA" w:rsidRPr="00D95A89" w:rsidRDefault="00C11038">
      <w:pPr>
        <w:rPr>
          <w:sz w:val="28"/>
          <w:szCs w:val="28"/>
        </w:rPr>
      </w:pPr>
      <w:r w:rsidRPr="00D95A89">
        <w:rPr>
          <w:sz w:val="28"/>
          <w:szCs w:val="28"/>
        </w:rPr>
        <w:t xml:space="preserve">After all, this man had his plan for his life, and didn’t want to be tied down in a relationship that could cause him to open doors he thought were better left alone. </w:t>
      </w:r>
    </w:p>
    <w:p w:rsidR="00C11038" w:rsidRPr="00D95A89" w:rsidRDefault="00990E3B">
      <w:pPr>
        <w:rPr>
          <w:sz w:val="28"/>
          <w:szCs w:val="28"/>
        </w:rPr>
      </w:pPr>
      <w:r w:rsidRPr="00D95A89">
        <w:rPr>
          <w:sz w:val="28"/>
          <w:szCs w:val="28"/>
        </w:rPr>
        <w:t>T</w:t>
      </w:r>
      <w:r w:rsidR="00395625" w:rsidRPr="00D95A89">
        <w:rPr>
          <w:sz w:val="28"/>
          <w:szCs w:val="28"/>
        </w:rPr>
        <w:t xml:space="preserve">his man was in control and </w:t>
      </w:r>
      <w:r w:rsidR="00C12BAA" w:rsidRPr="00D95A89">
        <w:rPr>
          <w:sz w:val="28"/>
          <w:szCs w:val="28"/>
        </w:rPr>
        <w:t xml:space="preserve">after all, </w:t>
      </w:r>
      <w:r w:rsidR="00395625" w:rsidRPr="00D95A89">
        <w:rPr>
          <w:sz w:val="28"/>
          <w:szCs w:val="28"/>
        </w:rPr>
        <w:t>God was only for Sunday mornings and religious holidays.</w:t>
      </w:r>
      <w:r w:rsidRPr="00D95A89">
        <w:rPr>
          <w:sz w:val="28"/>
          <w:szCs w:val="28"/>
        </w:rPr>
        <w:t xml:space="preserve"> Then, </w:t>
      </w:r>
      <w:r w:rsidR="00C12BAA" w:rsidRPr="00D95A89">
        <w:rPr>
          <w:sz w:val="28"/>
          <w:szCs w:val="28"/>
        </w:rPr>
        <w:t xml:space="preserve">someone close to him </w:t>
      </w:r>
      <w:r w:rsidRPr="00D95A89">
        <w:rPr>
          <w:sz w:val="28"/>
          <w:szCs w:val="28"/>
        </w:rPr>
        <w:t>had an injury and was confined to bed for six months. All the control he thought he had went right out the window.</w:t>
      </w:r>
    </w:p>
    <w:p w:rsidR="00C11038" w:rsidRPr="00D95A89" w:rsidRDefault="00181724">
      <w:pPr>
        <w:rPr>
          <w:sz w:val="28"/>
          <w:szCs w:val="28"/>
        </w:rPr>
      </w:pPr>
      <w:r w:rsidRPr="00181724">
        <w:rPr>
          <w:b/>
          <w:sz w:val="28"/>
          <w:szCs w:val="28"/>
          <w:highlight w:val="green"/>
        </w:rPr>
        <w:lastRenderedPageBreak/>
        <w:t>*</w:t>
      </w:r>
      <w:r w:rsidR="00C70512" w:rsidRPr="00D95A89">
        <w:rPr>
          <w:sz w:val="28"/>
          <w:szCs w:val="28"/>
        </w:rPr>
        <w:t xml:space="preserve">The title of this talk </w:t>
      </w:r>
      <w:r w:rsidR="00C11038" w:rsidRPr="00D95A89">
        <w:rPr>
          <w:sz w:val="28"/>
          <w:szCs w:val="28"/>
        </w:rPr>
        <w:t xml:space="preserve">is </w:t>
      </w:r>
      <w:r w:rsidR="00B57576" w:rsidRPr="00D95A89">
        <w:rPr>
          <w:sz w:val="28"/>
          <w:szCs w:val="28"/>
        </w:rPr>
        <w:t>Justifying</w:t>
      </w:r>
      <w:r w:rsidR="00C11038" w:rsidRPr="00D95A89">
        <w:rPr>
          <w:sz w:val="28"/>
          <w:szCs w:val="28"/>
        </w:rPr>
        <w:t xml:space="preserve"> Grace</w:t>
      </w:r>
      <w:r w:rsidR="00C70512" w:rsidRPr="00D95A89">
        <w:rPr>
          <w:sz w:val="28"/>
          <w:szCs w:val="28"/>
        </w:rPr>
        <w:t xml:space="preserve"> and my name is </w:t>
      </w:r>
      <w:r w:rsidRPr="00181724">
        <w:rPr>
          <w:b/>
          <w:sz w:val="28"/>
          <w:szCs w:val="28"/>
          <w:highlight w:val="green"/>
        </w:rPr>
        <w:t>*</w:t>
      </w:r>
      <w:r w:rsidR="00C70512" w:rsidRPr="00D95A89">
        <w:rPr>
          <w:sz w:val="28"/>
          <w:szCs w:val="28"/>
        </w:rPr>
        <w:t>Ron Griffin</w:t>
      </w:r>
      <w:r w:rsidR="00C11038" w:rsidRPr="00D95A89">
        <w:rPr>
          <w:sz w:val="28"/>
          <w:szCs w:val="28"/>
        </w:rPr>
        <w:t>.</w:t>
      </w:r>
    </w:p>
    <w:p w:rsidR="00395625" w:rsidRPr="00D95A89" w:rsidRDefault="00395625">
      <w:pPr>
        <w:rPr>
          <w:sz w:val="28"/>
          <w:szCs w:val="28"/>
        </w:rPr>
      </w:pPr>
    </w:p>
    <w:p w:rsidR="00395625" w:rsidRPr="00D95A89" w:rsidRDefault="00395625">
      <w:pPr>
        <w:rPr>
          <w:sz w:val="28"/>
          <w:szCs w:val="28"/>
        </w:rPr>
      </w:pPr>
    </w:p>
    <w:p w:rsidR="00395625" w:rsidRPr="00D95A89" w:rsidRDefault="00395625">
      <w:pPr>
        <w:rPr>
          <w:sz w:val="28"/>
          <w:szCs w:val="28"/>
        </w:rPr>
      </w:pPr>
    </w:p>
    <w:p w:rsidR="00BB28B3" w:rsidRPr="00D95A89" w:rsidRDefault="00181724" w:rsidP="00BB28B3">
      <w:pPr>
        <w:pStyle w:val="ListParagraph"/>
        <w:numPr>
          <w:ilvl w:val="0"/>
          <w:numId w:val="1"/>
        </w:numPr>
        <w:rPr>
          <w:sz w:val="28"/>
          <w:szCs w:val="28"/>
        </w:rPr>
      </w:pPr>
      <w:r w:rsidRPr="00181724">
        <w:rPr>
          <w:b/>
          <w:sz w:val="28"/>
          <w:szCs w:val="28"/>
          <w:highlight w:val="green"/>
        </w:rPr>
        <w:t>*</w:t>
      </w:r>
      <w:r w:rsidR="00C11038" w:rsidRPr="00D95A89">
        <w:rPr>
          <w:b/>
          <w:sz w:val="28"/>
          <w:szCs w:val="28"/>
        </w:rPr>
        <w:t>God offers us a relationship of unconditional love and grace.</w:t>
      </w:r>
      <w:r w:rsidR="00BB28B3" w:rsidRPr="00D95A89">
        <w:rPr>
          <w:b/>
          <w:sz w:val="28"/>
          <w:szCs w:val="28"/>
        </w:rPr>
        <w:t xml:space="preserve"> God offers us a relationship of unconditional love and grace</w:t>
      </w:r>
      <w:r w:rsidR="00BB28B3" w:rsidRPr="00D95A89">
        <w:rPr>
          <w:sz w:val="28"/>
          <w:szCs w:val="28"/>
        </w:rPr>
        <w:t xml:space="preserve">. </w:t>
      </w:r>
    </w:p>
    <w:p w:rsidR="00C11038" w:rsidRPr="00D95A89" w:rsidRDefault="00C11038" w:rsidP="00BB28B3">
      <w:pPr>
        <w:rPr>
          <w:sz w:val="28"/>
          <w:szCs w:val="28"/>
        </w:rPr>
      </w:pPr>
    </w:p>
    <w:p w:rsidR="00C11038" w:rsidRPr="00D95A89" w:rsidRDefault="00C11038" w:rsidP="00D20E30">
      <w:pPr>
        <w:pStyle w:val="ListParagraph"/>
        <w:numPr>
          <w:ilvl w:val="0"/>
          <w:numId w:val="2"/>
        </w:numPr>
        <w:rPr>
          <w:sz w:val="28"/>
          <w:szCs w:val="28"/>
        </w:rPr>
      </w:pPr>
      <w:r w:rsidRPr="00D95A89">
        <w:rPr>
          <w:sz w:val="28"/>
          <w:szCs w:val="28"/>
        </w:rPr>
        <w:t xml:space="preserve">In </w:t>
      </w:r>
      <w:r w:rsidR="00344B51" w:rsidRPr="00D95A89">
        <w:rPr>
          <w:sz w:val="28"/>
          <w:szCs w:val="28"/>
        </w:rPr>
        <w:t xml:space="preserve">the book of </w:t>
      </w:r>
      <w:r w:rsidRPr="00D95A89">
        <w:rPr>
          <w:sz w:val="28"/>
          <w:szCs w:val="28"/>
        </w:rPr>
        <w:t>Gen.</w:t>
      </w:r>
      <w:r w:rsidR="00344B51" w:rsidRPr="00D95A89">
        <w:rPr>
          <w:sz w:val="28"/>
          <w:szCs w:val="28"/>
        </w:rPr>
        <w:t xml:space="preserve"> chapters 1</w:t>
      </w:r>
      <w:r w:rsidR="00BB28B3" w:rsidRPr="00D95A89">
        <w:rPr>
          <w:sz w:val="28"/>
          <w:szCs w:val="28"/>
        </w:rPr>
        <w:t xml:space="preserve"> </w:t>
      </w:r>
      <w:r w:rsidR="00344B51" w:rsidRPr="00D95A89">
        <w:rPr>
          <w:sz w:val="28"/>
          <w:szCs w:val="28"/>
        </w:rPr>
        <w:t xml:space="preserve">and </w:t>
      </w:r>
      <w:r w:rsidR="00B57576" w:rsidRPr="00D95A89">
        <w:rPr>
          <w:sz w:val="28"/>
          <w:szCs w:val="28"/>
        </w:rPr>
        <w:t>2,</w:t>
      </w:r>
      <w:r w:rsidR="00344B51" w:rsidRPr="00D95A89">
        <w:rPr>
          <w:sz w:val="28"/>
          <w:szCs w:val="28"/>
        </w:rPr>
        <w:t xml:space="preserve"> </w:t>
      </w:r>
      <w:r w:rsidR="00BB28B3" w:rsidRPr="00D95A89">
        <w:rPr>
          <w:sz w:val="28"/>
          <w:szCs w:val="28"/>
        </w:rPr>
        <w:t>The bible says, in</w:t>
      </w:r>
      <w:r w:rsidRPr="00D95A89">
        <w:rPr>
          <w:sz w:val="28"/>
          <w:szCs w:val="28"/>
        </w:rPr>
        <w:t xml:space="preserve"> the beginning God created the world</w:t>
      </w:r>
      <w:r w:rsidR="00344B51" w:rsidRPr="00D95A89">
        <w:rPr>
          <w:sz w:val="28"/>
          <w:szCs w:val="28"/>
        </w:rPr>
        <w:t>, the cosmos, and all things in it</w:t>
      </w:r>
      <w:r w:rsidR="0098501E" w:rsidRPr="00D95A89">
        <w:rPr>
          <w:sz w:val="28"/>
          <w:szCs w:val="28"/>
        </w:rPr>
        <w:t>,</w:t>
      </w:r>
      <w:r w:rsidR="00344B51" w:rsidRPr="00D95A89">
        <w:rPr>
          <w:sz w:val="28"/>
          <w:szCs w:val="28"/>
        </w:rPr>
        <w:t xml:space="preserve"> including human beings and God saw that it was good.</w:t>
      </w:r>
    </w:p>
    <w:p w:rsidR="001F4F9B" w:rsidRPr="00D95A89" w:rsidRDefault="001F4F9B" w:rsidP="001F4F9B">
      <w:pPr>
        <w:pStyle w:val="ListParagraph"/>
        <w:ind w:left="1305"/>
        <w:rPr>
          <w:sz w:val="28"/>
          <w:szCs w:val="28"/>
        </w:rPr>
      </w:pPr>
    </w:p>
    <w:p w:rsidR="00344B51" w:rsidRPr="00D95A89" w:rsidRDefault="00344B51" w:rsidP="00D20E30">
      <w:pPr>
        <w:pStyle w:val="ListParagraph"/>
        <w:numPr>
          <w:ilvl w:val="0"/>
          <w:numId w:val="2"/>
        </w:numPr>
        <w:rPr>
          <w:b/>
          <w:sz w:val="28"/>
          <w:szCs w:val="28"/>
        </w:rPr>
      </w:pPr>
      <w:r w:rsidRPr="00D95A89">
        <w:rPr>
          <w:sz w:val="28"/>
          <w:szCs w:val="28"/>
        </w:rPr>
        <w:t xml:space="preserve">But we as humans often times make wrong choices and that can separate us from God and diminish our spiritual lives. The wonderful thing is God will always welcome us back, even when we have turned away from our father as the younger brother did in the story of the prodigal son. You can find that story in </w:t>
      </w:r>
      <w:r w:rsidR="00C12BAA" w:rsidRPr="00D95A89">
        <w:rPr>
          <w:sz w:val="28"/>
          <w:szCs w:val="28"/>
        </w:rPr>
        <w:t xml:space="preserve">Book of </w:t>
      </w:r>
      <w:r w:rsidRPr="00D95A89">
        <w:rPr>
          <w:b/>
          <w:sz w:val="28"/>
          <w:szCs w:val="28"/>
        </w:rPr>
        <w:t xml:space="preserve">Luke </w:t>
      </w:r>
      <w:r w:rsidR="00C12BAA" w:rsidRPr="00D95A89">
        <w:rPr>
          <w:b/>
          <w:sz w:val="28"/>
          <w:szCs w:val="28"/>
        </w:rPr>
        <w:t xml:space="preserve">Chapter </w:t>
      </w:r>
      <w:r w:rsidRPr="00D95A89">
        <w:rPr>
          <w:b/>
          <w:sz w:val="28"/>
          <w:szCs w:val="28"/>
        </w:rPr>
        <w:t>15:</w:t>
      </w:r>
      <w:r w:rsidR="00C12BAA" w:rsidRPr="00D95A89">
        <w:rPr>
          <w:b/>
          <w:sz w:val="28"/>
          <w:szCs w:val="28"/>
        </w:rPr>
        <w:t xml:space="preserve"> Verses </w:t>
      </w:r>
      <w:r w:rsidRPr="00D95A89">
        <w:rPr>
          <w:b/>
          <w:sz w:val="28"/>
          <w:szCs w:val="28"/>
        </w:rPr>
        <w:t>20-24, that is Luke 15:20-24.</w:t>
      </w:r>
    </w:p>
    <w:p w:rsidR="001F4F9B" w:rsidRPr="00D95A89" w:rsidRDefault="001F4F9B" w:rsidP="001F4F9B">
      <w:pPr>
        <w:pStyle w:val="ListParagraph"/>
        <w:rPr>
          <w:b/>
          <w:sz w:val="28"/>
          <w:szCs w:val="28"/>
        </w:rPr>
      </w:pPr>
    </w:p>
    <w:p w:rsidR="001F4F9B" w:rsidRPr="00D95A89" w:rsidRDefault="001F4F9B" w:rsidP="001F4F9B">
      <w:pPr>
        <w:pStyle w:val="ListParagraph"/>
        <w:ind w:left="1305"/>
        <w:rPr>
          <w:b/>
          <w:sz w:val="28"/>
          <w:szCs w:val="28"/>
        </w:rPr>
      </w:pPr>
    </w:p>
    <w:p w:rsidR="00BB28B3" w:rsidRPr="00D95A89" w:rsidRDefault="00344B51" w:rsidP="00BB28B3">
      <w:pPr>
        <w:pStyle w:val="ListParagraph"/>
        <w:numPr>
          <w:ilvl w:val="0"/>
          <w:numId w:val="2"/>
        </w:numPr>
        <w:rPr>
          <w:b/>
          <w:sz w:val="28"/>
          <w:szCs w:val="28"/>
        </w:rPr>
      </w:pPr>
      <w:r w:rsidRPr="00D95A89">
        <w:rPr>
          <w:sz w:val="28"/>
          <w:szCs w:val="28"/>
        </w:rPr>
        <w:t xml:space="preserve">I have also heard it put this way, </w:t>
      </w:r>
      <w:r w:rsidR="00181724" w:rsidRPr="00181724">
        <w:rPr>
          <w:b/>
          <w:sz w:val="28"/>
          <w:szCs w:val="28"/>
          <w:highlight w:val="green"/>
        </w:rPr>
        <w:t>*</w:t>
      </w:r>
      <w:r w:rsidR="00B57576" w:rsidRPr="00D95A89">
        <w:rPr>
          <w:b/>
          <w:sz w:val="28"/>
          <w:szCs w:val="28"/>
        </w:rPr>
        <w:t>there</w:t>
      </w:r>
      <w:r w:rsidRPr="00D95A89">
        <w:rPr>
          <w:b/>
          <w:sz w:val="28"/>
          <w:szCs w:val="28"/>
        </w:rPr>
        <w:t xml:space="preserve"> is more forgiveness in Hea</w:t>
      </w:r>
      <w:r w:rsidR="00BB28B3" w:rsidRPr="00D95A89">
        <w:rPr>
          <w:b/>
          <w:sz w:val="28"/>
          <w:szCs w:val="28"/>
        </w:rPr>
        <w:t xml:space="preserve">ven than there is sin on earth. That is, there is more forgiveness in Heaven than there is sin on earth. </w:t>
      </w:r>
    </w:p>
    <w:p w:rsidR="00344B51" w:rsidRPr="00D95A89" w:rsidRDefault="00344B51" w:rsidP="00BB28B3">
      <w:pPr>
        <w:pStyle w:val="ListParagraph"/>
        <w:ind w:left="1305"/>
        <w:rPr>
          <w:sz w:val="28"/>
          <w:szCs w:val="28"/>
        </w:rPr>
      </w:pPr>
    </w:p>
    <w:p w:rsidR="00344B51" w:rsidRPr="00D95A89" w:rsidRDefault="00344B51" w:rsidP="00D20E30">
      <w:pPr>
        <w:pStyle w:val="ListParagraph"/>
        <w:numPr>
          <w:ilvl w:val="0"/>
          <w:numId w:val="1"/>
        </w:numPr>
        <w:rPr>
          <w:sz w:val="28"/>
          <w:szCs w:val="28"/>
        </w:rPr>
      </w:pPr>
      <w:r w:rsidRPr="00D95A89">
        <w:rPr>
          <w:sz w:val="28"/>
          <w:szCs w:val="28"/>
        </w:rPr>
        <w:t>Because God created us and designed us for a living relationship with God, nothing else can satisfy our soul – Not money, not sex, and not power.</w:t>
      </w:r>
    </w:p>
    <w:p w:rsidR="00BB28B3" w:rsidRPr="00D95A89" w:rsidRDefault="00BB28B3" w:rsidP="00BB28B3">
      <w:pPr>
        <w:pStyle w:val="ListParagraph"/>
        <w:rPr>
          <w:sz w:val="28"/>
          <w:szCs w:val="28"/>
        </w:rPr>
      </w:pPr>
    </w:p>
    <w:p w:rsidR="00F53BFC" w:rsidRPr="00D95A89" w:rsidRDefault="00F53BFC" w:rsidP="00D20E30">
      <w:pPr>
        <w:pStyle w:val="ListParagraph"/>
        <w:numPr>
          <w:ilvl w:val="0"/>
          <w:numId w:val="1"/>
        </w:numPr>
        <w:rPr>
          <w:sz w:val="28"/>
          <w:szCs w:val="28"/>
        </w:rPr>
      </w:pPr>
      <w:r w:rsidRPr="00D95A89">
        <w:rPr>
          <w:sz w:val="28"/>
          <w:szCs w:val="28"/>
        </w:rPr>
        <w:t xml:space="preserve">The central theme of the </w:t>
      </w:r>
      <w:r w:rsidR="00B57576" w:rsidRPr="00D95A89">
        <w:rPr>
          <w:sz w:val="28"/>
          <w:szCs w:val="28"/>
        </w:rPr>
        <w:t>Bible</w:t>
      </w:r>
      <w:r w:rsidRPr="00D95A89">
        <w:rPr>
          <w:sz w:val="28"/>
          <w:szCs w:val="28"/>
        </w:rPr>
        <w:t xml:space="preserve"> is the story of God calling us back into the relationship for which we were created. </w:t>
      </w:r>
    </w:p>
    <w:p w:rsidR="001F4F9B" w:rsidRPr="00D95A89" w:rsidRDefault="001F4F9B" w:rsidP="001F4F9B">
      <w:pPr>
        <w:pStyle w:val="ListParagraph"/>
        <w:rPr>
          <w:sz w:val="28"/>
          <w:szCs w:val="28"/>
        </w:rPr>
      </w:pPr>
    </w:p>
    <w:p w:rsidR="00F53BFC" w:rsidRPr="00D95A89" w:rsidRDefault="00F53BFC" w:rsidP="00D20E30">
      <w:pPr>
        <w:pStyle w:val="ListParagraph"/>
        <w:numPr>
          <w:ilvl w:val="0"/>
          <w:numId w:val="1"/>
        </w:numPr>
        <w:rPr>
          <w:sz w:val="28"/>
          <w:szCs w:val="28"/>
        </w:rPr>
      </w:pPr>
      <w:r w:rsidRPr="00D95A89">
        <w:rPr>
          <w:sz w:val="28"/>
          <w:szCs w:val="28"/>
        </w:rPr>
        <w:t xml:space="preserve">Jesus called people to accept the relationship God offered them. You can find that </w:t>
      </w:r>
      <w:r w:rsidRPr="00D95A89">
        <w:rPr>
          <w:b/>
          <w:sz w:val="28"/>
          <w:szCs w:val="28"/>
        </w:rPr>
        <w:t xml:space="preserve">in </w:t>
      </w:r>
      <w:r w:rsidR="00C12BAA" w:rsidRPr="00D95A89">
        <w:rPr>
          <w:b/>
          <w:sz w:val="28"/>
          <w:szCs w:val="28"/>
        </w:rPr>
        <w:t xml:space="preserve">the Book of Matthew, Chapter </w:t>
      </w:r>
      <w:r w:rsidRPr="00D95A89">
        <w:rPr>
          <w:b/>
          <w:sz w:val="28"/>
          <w:szCs w:val="28"/>
        </w:rPr>
        <w:t>11</w:t>
      </w:r>
      <w:r w:rsidR="00C12BAA" w:rsidRPr="00D95A89">
        <w:rPr>
          <w:b/>
          <w:sz w:val="28"/>
          <w:szCs w:val="28"/>
        </w:rPr>
        <w:t xml:space="preserve"> Verse </w:t>
      </w:r>
      <w:r w:rsidRPr="00D95A89">
        <w:rPr>
          <w:b/>
          <w:sz w:val="28"/>
          <w:szCs w:val="28"/>
        </w:rPr>
        <w:t>28, that is</w:t>
      </w:r>
      <w:r w:rsidR="00C12BAA" w:rsidRPr="00D95A89">
        <w:rPr>
          <w:b/>
          <w:sz w:val="28"/>
          <w:szCs w:val="28"/>
        </w:rPr>
        <w:t xml:space="preserve"> the book of</w:t>
      </w:r>
      <w:r w:rsidRPr="00D95A89">
        <w:rPr>
          <w:b/>
          <w:sz w:val="28"/>
          <w:szCs w:val="28"/>
        </w:rPr>
        <w:t xml:space="preserve"> </w:t>
      </w:r>
      <w:r w:rsidR="00B57576" w:rsidRPr="00D95A89">
        <w:rPr>
          <w:b/>
          <w:sz w:val="28"/>
          <w:szCs w:val="28"/>
        </w:rPr>
        <w:lastRenderedPageBreak/>
        <w:t>Matthew</w:t>
      </w:r>
      <w:r w:rsidR="00C12BAA" w:rsidRPr="00D95A89">
        <w:rPr>
          <w:b/>
          <w:sz w:val="28"/>
          <w:szCs w:val="28"/>
        </w:rPr>
        <w:t xml:space="preserve">, Chapter 11 Verse </w:t>
      </w:r>
      <w:r w:rsidR="00B57576" w:rsidRPr="00D95A89">
        <w:rPr>
          <w:b/>
          <w:sz w:val="28"/>
          <w:szCs w:val="28"/>
        </w:rPr>
        <w:t>28 and</w:t>
      </w:r>
      <w:r w:rsidRPr="00D95A89">
        <w:rPr>
          <w:b/>
          <w:sz w:val="28"/>
          <w:szCs w:val="28"/>
        </w:rPr>
        <w:t xml:space="preserve"> also in</w:t>
      </w:r>
      <w:r w:rsidR="00C12BAA" w:rsidRPr="00D95A89">
        <w:rPr>
          <w:b/>
          <w:sz w:val="28"/>
          <w:szCs w:val="28"/>
        </w:rPr>
        <w:t xml:space="preserve"> the book of Luke, Chapter 19, Verse </w:t>
      </w:r>
      <w:r w:rsidRPr="00D95A89">
        <w:rPr>
          <w:b/>
          <w:sz w:val="28"/>
          <w:szCs w:val="28"/>
        </w:rPr>
        <w:t>10, That is</w:t>
      </w:r>
      <w:r w:rsidR="00C12BAA" w:rsidRPr="00D95A89">
        <w:rPr>
          <w:b/>
          <w:sz w:val="28"/>
          <w:szCs w:val="28"/>
        </w:rPr>
        <w:t xml:space="preserve"> Book of Luke, Chapter </w:t>
      </w:r>
      <w:r w:rsidRPr="00D95A89">
        <w:rPr>
          <w:b/>
          <w:sz w:val="28"/>
          <w:szCs w:val="28"/>
        </w:rPr>
        <w:t>19</w:t>
      </w:r>
      <w:r w:rsidR="00C12BAA" w:rsidRPr="00D95A89">
        <w:rPr>
          <w:b/>
          <w:sz w:val="28"/>
          <w:szCs w:val="28"/>
        </w:rPr>
        <w:t xml:space="preserve">, Verse </w:t>
      </w:r>
      <w:r w:rsidRPr="00D95A89">
        <w:rPr>
          <w:b/>
          <w:sz w:val="28"/>
          <w:szCs w:val="28"/>
        </w:rPr>
        <w:t>10</w:t>
      </w:r>
      <w:r w:rsidRPr="00D95A89">
        <w:rPr>
          <w:sz w:val="28"/>
          <w:szCs w:val="28"/>
        </w:rPr>
        <w:t>.</w:t>
      </w:r>
    </w:p>
    <w:p w:rsidR="00395625" w:rsidRPr="00D95A89" w:rsidRDefault="00395625" w:rsidP="00395625">
      <w:pPr>
        <w:pStyle w:val="ListParagraph"/>
        <w:rPr>
          <w:sz w:val="28"/>
          <w:szCs w:val="28"/>
        </w:rPr>
      </w:pPr>
    </w:p>
    <w:p w:rsidR="00395625" w:rsidRPr="00D95A89" w:rsidRDefault="00990E3B" w:rsidP="00D20E30">
      <w:pPr>
        <w:pStyle w:val="ListParagraph"/>
        <w:numPr>
          <w:ilvl w:val="0"/>
          <w:numId w:val="1"/>
        </w:numPr>
        <w:rPr>
          <w:sz w:val="28"/>
          <w:szCs w:val="28"/>
        </w:rPr>
      </w:pPr>
      <w:r w:rsidRPr="00D95A89">
        <w:rPr>
          <w:sz w:val="28"/>
          <w:szCs w:val="28"/>
        </w:rPr>
        <w:t>God o</w:t>
      </w:r>
      <w:r w:rsidR="00395625" w:rsidRPr="00D95A89">
        <w:rPr>
          <w:sz w:val="28"/>
          <w:szCs w:val="28"/>
        </w:rPr>
        <w:t>ffers us a personal relationship of self-giving love, not a system of rule and regulations.</w:t>
      </w:r>
    </w:p>
    <w:p w:rsidR="00F53BFC" w:rsidRPr="00D95A89" w:rsidRDefault="00F53BFC">
      <w:pPr>
        <w:rPr>
          <w:sz w:val="28"/>
          <w:szCs w:val="28"/>
        </w:rPr>
      </w:pPr>
    </w:p>
    <w:p w:rsidR="00F53BFC" w:rsidRPr="00D95A89" w:rsidRDefault="00CF433D" w:rsidP="001F4F9B">
      <w:pPr>
        <w:pStyle w:val="ListParagraph"/>
        <w:numPr>
          <w:ilvl w:val="0"/>
          <w:numId w:val="1"/>
        </w:numPr>
        <w:rPr>
          <w:sz w:val="28"/>
          <w:szCs w:val="28"/>
        </w:rPr>
      </w:pPr>
      <w:r w:rsidRPr="00D95A89">
        <w:rPr>
          <w:sz w:val="28"/>
          <w:szCs w:val="28"/>
        </w:rPr>
        <w:t>Title this part of your notes</w:t>
      </w:r>
      <w:r w:rsidRPr="00D95A89">
        <w:rPr>
          <w:b/>
          <w:sz w:val="28"/>
          <w:szCs w:val="28"/>
        </w:rPr>
        <w:t xml:space="preserve">. </w:t>
      </w:r>
      <w:r w:rsidR="00181724" w:rsidRPr="00181724">
        <w:rPr>
          <w:b/>
          <w:sz w:val="28"/>
          <w:szCs w:val="28"/>
          <w:highlight w:val="green"/>
        </w:rPr>
        <w:t>*</w:t>
      </w:r>
      <w:r w:rsidR="00F53BFC" w:rsidRPr="00D95A89">
        <w:rPr>
          <w:b/>
          <w:sz w:val="28"/>
          <w:szCs w:val="28"/>
        </w:rPr>
        <w:t>Our acceptance of the relationship.</w:t>
      </w:r>
      <w:r w:rsidR="001F4F9B" w:rsidRPr="00D95A89">
        <w:rPr>
          <w:b/>
          <w:sz w:val="28"/>
          <w:szCs w:val="28"/>
        </w:rPr>
        <w:t xml:space="preserve"> Our acceptance of the relationship</w:t>
      </w:r>
      <w:r w:rsidR="001F4F9B" w:rsidRPr="00D95A89">
        <w:rPr>
          <w:sz w:val="28"/>
          <w:szCs w:val="28"/>
        </w:rPr>
        <w:t>.</w:t>
      </w:r>
    </w:p>
    <w:p w:rsidR="001F4F9B" w:rsidRPr="00D95A89" w:rsidRDefault="001F4F9B" w:rsidP="001F4F9B">
      <w:pPr>
        <w:pStyle w:val="ListParagraph"/>
        <w:rPr>
          <w:sz w:val="28"/>
          <w:szCs w:val="28"/>
        </w:rPr>
      </w:pPr>
    </w:p>
    <w:p w:rsidR="00990E3B" w:rsidRPr="00D95A89" w:rsidRDefault="00181724" w:rsidP="00990E3B">
      <w:pPr>
        <w:pStyle w:val="ListParagraph"/>
        <w:numPr>
          <w:ilvl w:val="0"/>
          <w:numId w:val="1"/>
        </w:numPr>
        <w:rPr>
          <w:b/>
          <w:sz w:val="28"/>
          <w:szCs w:val="28"/>
        </w:rPr>
      </w:pPr>
      <w:r w:rsidRPr="00181724">
        <w:rPr>
          <w:b/>
          <w:sz w:val="28"/>
          <w:szCs w:val="28"/>
          <w:highlight w:val="green"/>
        </w:rPr>
        <w:t>*</w:t>
      </w:r>
      <w:r w:rsidR="00F53BFC" w:rsidRPr="00D95A89">
        <w:rPr>
          <w:b/>
          <w:sz w:val="28"/>
          <w:szCs w:val="28"/>
        </w:rPr>
        <w:t xml:space="preserve">Our acceptance changes everything. </w:t>
      </w:r>
      <w:r w:rsidR="001F4F9B" w:rsidRPr="00D95A89">
        <w:rPr>
          <w:b/>
          <w:sz w:val="28"/>
          <w:szCs w:val="28"/>
        </w:rPr>
        <w:t xml:space="preserve">Our acceptance changes everything. </w:t>
      </w:r>
      <w:r w:rsidR="00990E3B" w:rsidRPr="00D95A89">
        <w:rPr>
          <w:b/>
          <w:sz w:val="28"/>
          <w:szCs w:val="28"/>
        </w:rPr>
        <w:t xml:space="preserve"> Our acceptance changes everything. </w:t>
      </w:r>
      <w:r w:rsidRPr="00181724">
        <w:rPr>
          <w:b/>
          <w:sz w:val="28"/>
          <w:szCs w:val="28"/>
          <w:highlight w:val="green"/>
        </w:rPr>
        <w:t>*</w:t>
      </w:r>
      <w:r w:rsidR="00F53BFC" w:rsidRPr="00D95A89">
        <w:rPr>
          <w:b/>
          <w:sz w:val="28"/>
          <w:szCs w:val="28"/>
        </w:rPr>
        <w:t>Justifying grace is at work the moment we say yes to the relationship God offers us in Christ.</w:t>
      </w:r>
      <w:r w:rsidR="001F4F9B" w:rsidRPr="00D95A89">
        <w:rPr>
          <w:b/>
          <w:sz w:val="28"/>
          <w:szCs w:val="28"/>
        </w:rPr>
        <w:t xml:space="preserve"> Justifying grace is at work the moment we say yes to the relationship God offers us in Christ.</w:t>
      </w:r>
      <w:r w:rsidR="00990E3B" w:rsidRPr="00D95A89">
        <w:rPr>
          <w:b/>
          <w:sz w:val="28"/>
          <w:szCs w:val="28"/>
        </w:rPr>
        <w:t xml:space="preserve"> Justifying grace is at work the moment we say yes to the relationship God offers us in Christ.</w:t>
      </w:r>
      <w:r w:rsidR="00C12BAA" w:rsidRPr="00D95A89">
        <w:rPr>
          <w:b/>
          <w:sz w:val="28"/>
          <w:szCs w:val="28"/>
        </w:rPr>
        <w:t xml:space="preserve">  </w:t>
      </w:r>
    </w:p>
    <w:p w:rsidR="00F53BFC" w:rsidRPr="00D95A89" w:rsidRDefault="00F53BFC" w:rsidP="00990E3B">
      <w:pPr>
        <w:pStyle w:val="ListParagraph"/>
        <w:rPr>
          <w:b/>
          <w:sz w:val="28"/>
          <w:szCs w:val="28"/>
        </w:rPr>
      </w:pPr>
    </w:p>
    <w:p w:rsidR="004716FD" w:rsidRPr="00D95A89" w:rsidRDefault="004716FD" w:rsidP="004716FD">
      <w:pPr>
        <w:pStyle w:val="ListParagraph"/>
        <w:ind w:left="1080"/>
        <w:rPr>
          <w:b/>
          <w:sz w:val="28"/>
          <w:szCs w:val="28"/>
        </w:rPr>
      </w:pPr>
    </w:p>
    <w:p w:rsidR="004716FD" w:rsidRPr="00D95A89" w:rsidRDefault="004716FD" w:rsidP="00990E3B">
      <w:pPr>
        <w:pStyle w:val="ListParagraph"/>
        <w:numPr>
          <w:ilvl w:val="0"/>
          <w:numId w:val="1"/>
        </w:numPr>
        <w:rPr>
          <w:sz w:val="28"/>
          <w:szCs w:val="28"/>
        </w:rPr>
      </w:pPr>
      <w:r w:rsidRPr="00D95A89">
        <w:rPr>
          <w:sz w:val="28"/>
          <w:szCs w:val="28"/>
        </w:rPr>
        <w:t>In the story of the prodigal son, justifying grace is evident in the son’s turning away from his misery and returning home to a loving father. Likewise, we are restored to an eternal relationship with the one who knows and loves us better than we know or love ourselves.</w:t>
      </w:r>
    </w:p>
    <w:p w:rsidR="001F4F9B" w:rsidRPr="00D95A89" w:rsidRDefault="001F4F9B" w:rsidP="001F4F9B">
      <w:pPr>
        <w:pStyle w:val="ListParagraph"/>
        <w:ind w:left="1080"/>
        <w:rPr>
          <w:sz w:val="28"/>
          <w:szCs w:val="28"/>
        </w:rPr>
      </w:pPr>
    </w:p>
    <w:p w:rsidR="004716FD" w:rsidRPr="00D95A89" w:rsidRDefault="004716FD" w:rsidP="001F4F9B">
      <w:pPr>
        <w:pStyle w:val="ListParagraph"/>
        <w:ind w:left="1080"/>
        <w:rPr>
          <w:sz w:val="28"/>
          <w:szCs w:val="28"/>
        </w:rPr>
      </w:pPr>
    </w:p>
    <w:p w:rsidR="002A4E15" w:rsidRPr="00D95A89" w:rsidRDefault="00F53BFC" w:rsidP="00990E3B">
      <w:pPr>
        <w:pStyle w:val="ListParagraph"/>
        <w:numPr>
          <w:ilvl w:val="0"/>
          <w:numId w:val="1"/>
        </w:numPr>
        <w:rPr>
          <w:sz w:val="28"/>
          <w:szCs w:val="28"/>
        </w:rPr>
      </w:pPr>
      <w:r w:rsidRPr="00D95A89">
        <w:rPr>
          <w:sz w:val="28"/>
          <w:szCs w:val="28"/>
        </w:rPr>
        <w:t xml:space="preserve">As in the story of the man I started out with, when we accept God’s grace, we say yes to the one that has been wooing and pursuing us, desiring a relationship with us. When we say yes, we change the nature of that relationship completely. </w:t>
      </w:r>
      <w:bookmarkStart w:id="1" w:name="_Hlk505951394"/>
      <w:r w:rsidR="00B57576" w:rsidRPr="00D95A89">
        <w:rPr>
          <w:sz w:val="28"/>
          <w:szCs w:val="28"/>
        </w:rPr>
        <w:t>The</w:t>
      </w:r>
      <w:r w:rsidR="002A4E15" w:rsidRPr="00D95A89">
        <w:rPr>
          <w:sz w:val="28"/>
          <w:szCs w:val="28"/>
        </w:rPr>
        <w:t xml:space="preserve"> word yes marks the beginning of a lifelong commitment to God through Jesus Christ and the church.</w:t>
      </w:r>
      <w:bookmarkEnd w:id="1"/>
      <w:r w:rsidR="00505D42" w:rsidRPr="00D95A89">
        <w:rPr>
          <w:sz w:val="28"/>
          <w:szCs w:val="28"/>
        </w:rPr>
        <w:t xml:space="preserve"> I would like to say that again, the word yes marks the beginning of a lifelong commitment to God through Jesus Christ and the church. (not on Screen)</w:t>
      </w:r>
    </w:p>
    <w:p w:rsidR="001F4F9B" w:rsidRPr="00D95A89" w:rsidRDefault="001F4F9B" w:rsidP="001F4F9B">
      <w:pPr>
        <w:pStyle w:val="ListParagraph"/>
        <w:rPr>
          <w:sz w:val="28"/>
          <w:szCs w:val="28"/>
        </w:rPr>
      </w:pPr>
    </w:p>
    <w:p w:rsidR="001F4F9B" w:rsidRPr="00D95A89" w:rsidRDefault="00181724" w:rsidP="00990E3B">
      <w:pPr>
        <w:pStyle w:val="ListParagraph"/>
        <w:numPr>
          <w:ilvl w:val="0"/>
          <w:numId w:val="1"/>
        </w:numPr>
        <w:rPr>
          <w:sz w:val="28"/>
          <w:szCs w:val="28"/>
        </w:rPr>
      </w:pPr>
      <w:r w:rsidRPr="00181724">
        <w:rPr>
          <w:b/>
          <w:sz w:val="28"/>
          <w:szCs w:val="28"/>
          <w:highlight w:val="green"/>
        </w:rPr>
        <w:t>*</w:t>
      </w:r>
      <w:r w:rsidR="002A4E15" w:rsidRPr="00D95A89">
        <w:rPr>
          <w:b/>
          <w:sz w:val="28"/>
          <w:szCs w:val="28"/>
        </w:rPr>
        <w:t xml:space="preserve">Responding to grace is an act of faith. </w:t>
      </w:r>
      <w:r w:rsidR="001F4F9B" w:rsidRPr="00D95A89">
        <w:rPr>
          <w:b/>
          <w:sz w:val="28"/>
          <w:szCs w:val="28"/>
        </w:rPr>
        <w:t>Responding to grace is an act of faith</w:t>
      </w:r>
      <w:r w:rsidR="001F4F9B" w:rsidRPr="00D95A89">
        <w:rPr>
          <w:sz w:val="28"/>
          <w:szCs w:val="28"/>
        </w:rPr>
        <w:t xml:space="preserve">. </w:t>
      </w:r>
      <w:r w:rsidR="002A4E15" w:rsidRPr="00D95A89">
        <w:rPr>
          <w:sz w:val="28"/>
          <w:szCs w:val="28"/>
        </w:rPr>
        <w:t xml:space="preserve">We cannot do anything to merit a relationship with God. </w:t>
      </w:r>
    </w:p>
    <w:p w:rsidR="001F4F9B" w:rsidRPr="00D95A89" w:rsidRDefault="001F4F9B" w:rsidP="001F4F9B">
      <w:pPr>
        <w:pStyle w:val="ListParagraph"/>
        <w:rPr>
          <w:sz w:val="28"/>
          <w:szCs w:val="28"/>
        </w:rPr>
      </w:pPr>
    </w:p>
    <w:p w:rsidR="001F4F9B" w:rsidRPr="00D95A89" w:rsidRDefault="001F4F9B" w:rsidP="001F4F9B">
      <w:pPr>
        <w:pStyle w:val="ListParagraph"/>
        <w:ind w:left="1080"/>
        <w:rPr>
          <w:sz w:val="28"/>
          <w:szCs w:val="28"/>
        </w:rPr>
      </w:pPr>
    </w:p>
    <w:p w:rsidR="002A4E15" w:rsidRPr="00D95A89" w:rsidRDefault="002A4E15" w:rsidP="00990E3B">
      <w:pPr>
        <w:pStyle w:val="ListParagraph"/>
        <w:numPr>
          <w:ilvl w:val="0"/>
          <w:numId w:val="1"/>
        </w:numPr>
        <w:rPr>
          <w:sz w:val="28"/>
          <w:szCs w:val="28"/>
        </w:rPr>
      </w:pPr>
      <w:r w:rsidRPr="00D95A89">
        <w:rPr>
          <w:sz w:val="28"/>
          <w:szCs w:val="28"/>
        </w:rPr>
        <w:t xml:space="preserve">In that moment of saying yes, salvation is instantaneous and continuous. It is correct to say and I would like you to write this down. </w:t>
      </w:r>
      <w:r w:rsidR="00181724" w:rsidRPr="00181724">
        <w:rPr>
          <w:b/>
          <w:sz w:val="28"/>
          <w:szCs w:val="28"/>
          <w:highlight w:val="green"/>
        </w:rPr>
        <w:t>*</w:t>
      </w:r>
      <w:r w:rsidRPr="00D95A89">
        <w:rPr>
          <w:b/>
          <w:sz w:val="28"/>
          <w:szCs w:val="28"/>
        </w:rPr>
        <w:t>I was saved by grace, I am saved by grace, and I will be saved by grace. REPEAT.</w:t>
      </w:r>
      <w:r w:rsidR="001F4F9B" w:rsidRPr="00D95A89">
        <w:rPr>
          <w:b/>
          <w:sz w:val="28"/>
          <w:szCs w:val="28"/>
        </w:rPr>
        <w:t xml:space="preserve"> I was saved by grace, I am saved by grace, and I will be saved by grace</w:t>
      </w:r>
      <w:r w:rsidR="001F4F9B" w:rsidRPr="00D95A89">
        <w:rPr>
          <w:sz w:val="28"/>
          <w:szCs w:val="28"/>
        </w:rPr>
        <w:t>.</w:t>
      </w:r>
    </w:p>
    <w:p w:rsidR="001F4F9B" w:rsidRPr="00D95A89" w:rsidRDefault="001F4F9B" w:rsidP="001F4F9B">
      <w:pPr>
        <w:pStyle w:val="ListParagraph"/>
        <w:ind w:left="1080"/>
        <w:rPr>
          <w:sz w:val="28"/>
          <w:szCs w:val="28"/>
        </w:rPr>
      </w:pPr>
    </w:p>
    <w:p w:rsidR="002A4E15" w:rsidRPr="00D95A89" w:rsidRDefault="002A4E15" w:rsidP="001F4F9B">
      <w:pPr>
        <w:pStyle w:val="ListParagraph"/>
        <w:numPr>
          <w:ilvl w:val="0"/>
          <w:numId w:val="1"/>
        </w:numPr>
        <w:rPr>
          <w:sz w:val="28"/>
          <w:szCs w:val="28"/>
        </w:rPr>
      </w:pPr>
      <w:r w:rsidRPr="00D95A89">
        <w:rPr>
          <w:sz w:val="28"/>
          <w:szCs w:val="28"/>
        </w:rPr>
        <w:t xml:space="preserve">In scripture, the </w:t>
      </w:r>
      <w:r w:rsidR="00B57576" w:rsidRPr="00D95A89">
        <w:rPr>
          <w:sz w:val="28"/>
          <w:szCs w:val="28"/>
        </w:rPr>
        <w:t>spiritual</w:t>
      </w:r>
      <w:r w:rsidRPr="00D95A89">
        <w:rPr>
          <w:sz w:val="28"/>
          <w:szCs w:val="28"/>
        </w:rPr>
        <w:t xml:space="preserve"> experience of justifying grace is also known as salvation, healing, conversion, having </w:t>
      </w:r>
      <w:r w:rsidR="00B57576" w:rsidRPr="00D95A89">
        <w:rPr>
          <w:sz w:val="28"/>
          <w:szCs w:val="28"/>
        </w:rPr>
        <w:t>one’s</w:t>
      </w:r>
      <w:r w:rsidRPr="00D95A89">
        <w:rPr>
          <w:sz w:val="28"/>
          <w:szCs w:val="28"/>
        </w:rPr>
        <w:t xml:space="preserve"> sins forgiven and being born again. </w:t>
      </w:r>
    </w:p>
    <w:p w:rsidR="00C12BAA" w:rsidRPr="00D95A89" w:rsidRDefault="00C12BAA" w:rsidP="00C12BAA">
      <w:pPr>
        <w:pStyle w:val="ListParagraph"/>
        <w:rPr>
          <w:sz w:val="28"/>
          <w:szCs w:val="28"/>
        </w:rPr>
      </w:pPr>
    </w:p>
    <w:p w:rsidR="00C12BAA" w:rsidRPr="00D95A89" w:rsidRDefault="00C12BAA" w:rsidP="00C12BAA">
      <w:pPr>
        <w:pStyle w:val="ListParagraph"/>
        <w:rPr>
          <w:sz w:val="28"/>
          <w:szCs w:val="28"/>
        </w:rPr>
      </w:pPr>
    </w:p>
    <w:p w:rsidR="002A4E15" w:rsidRPr="00D95A89" w:rsidRDefault="002A4E15" w:rsidP="00D20E30">
      <w:pPr>
        <w:pStyle w:val="ListParagraph"/>
        <w:numPr>
          <w:ilvl w:val="0"/>
          <w:numId w:val="6"/>
        </w:numPr>
        <w:rPr>
          <w:sz w:val="28"/>
          <w:szCs w:val="28"/>
        </w:rPr>
      </w:pPr>
      <w:r w:rsidRPr="00D95A89">
        <w:rPr>
          <w:sz w:val="28"/>
          <w:szCs w:val="28"/>
        </w:rPr>
        <w:t>I can tell you that when I said yes, and received the grace I was running from, what a difference it made in my life. The chai</w:t>
      </w:r>
      <w:r w:rsidR="00B57576" w:rsidRPr="00D95A89">
        <w:rPr>
          <w:sz w:val="28"/>
          <w:szCs w:val="28"/>
        </w:rPr>
        <w:t xml:space="preserve">ns were gone, the sun was shining </w:t>
      </w:r>
      <w:r w:rsidRPr="00D95A89">
        <w:rPr>
          <w:sz w:val="28"/>
          <w:szCs w:val="28"/>
        </w:rPr>
        <w:t xml:space="preserve">again, and I knew that my life had purpose and direction. I was </w:t>
      </w:r>
      <w:r w:rsidR="001F4F9B" w:rsidRPr="00D95A89">
        <w:rPr>
          <w:sz w:val="28"/>
          <w:szCs w:val="28"/>
        </w:rPr>
        <w:t xml:space="preserve">truly </w:t>
      </w:r>
      <w:r w:rsidRPr="00D95A89">
        <w:rPr>
          <w:sz w:val="28"/>
          <w:szCs w:val="28"/>
        </w:rPr>
        <w:t>blessed.</w:t>
      </w:r>
    </w:p>
    <w:p w:rsidR="00C12BAA" w:rsidRPr="00D95A89" w:rsidRDefault="00C12BAA" w:rsidP="00C12BAA">
      <w:pPr>
        <w:pStyle w:val="ListParagraph"/>
        <w:ind w:left="1080"/>
        <w:rPr>
          <w:sz w:val="28"/>
          <w:szCs w:val="28"/>
        </w:rPr>
      </w:pPr>
    </w:p>
    <w:p w:rsidR="000634F9" w:rsidRPr="00D95A89" w:rsidRDefault="000634F9" w:rsidP="001F4F9B">
      <w:pPr>
        <w:pStyle w:val="ListParagraph"/>
        <w:numPr>
          <w:ilvl w:val="0"/>
          <w:numId w:val="1"/>
        </w:numPr>
        <w:rPr>
          <w:sz w:val="28"/>
          <w:szCs w:val="28"/>
        </w:rPr>
      </w:pPr>
      <w:r w:rsidRPr="00D95A89">
        <w:rPr>
          <w:sz w:val="28"/>
          <w:szCs w:val="28"/>
        </w:rPr>
        <w:t xml:space="preserve">Justifying grace is clearly seen in the cross of Christ. He gave his life to prove God’s love for us. </w:t>
      </w:r>
    </w:p>
    <w:p w:rsidR="00990E3B" w:rsidRPr="00D95A89" w:rsidRDefault="00990E3B" w:rsidP="00990E3B">
      <w:pPr>
        <w:pStyle w:val="ListParagraph"/>
        <w:rPr>
          <w:sz w:val="28"/>
          <w:szCs w:val="28"/>
        </w:rPr>
      </w:pPr>
    </w:p>
    <w:p w:rsidR="000634F9" w:rsidRPr="00D95A89" w:rsidRDefault="00990E3B" w:rsidP="00D20E30">
      <w:pPr>
        <w:pStyle w:val="ListParagraph"/>
        <w:numPr>
          <w:ilvl w:val="0"/>
          <w:numId w:val="7"/>
        </w:numPr>
        <w:rPr>
          <w:sz w:val="28"/>
          <w:szCs w:val="28"/>
        </w:rPr>
      </w:pPr>
      <w:r w:rsidRPr="00D95A89">
        <w:rPr>
          <w:sz w:val="28"/>
          <w:szCs w:val="28"/>
        </w:rPr>
        <w:t>(</w:t>
      </w:r>
      <w:r w:rsidRPr="00D95A89">
        <w:rPr>
          <w:b/>
          <w:sz w:val="28"/>
          <w:szCs w:val="28"/>
        </w:rPr>
        <w:t>SLOWLY</w:t>
      </w:r>
      <w:r w:rsidRPr="00D95A89">
        <w:rPr>
          <w:sz w:val="28"/>
          <w:szCs w:val="28"/>
        </w:rPr>
        <w:t xml:space="preserve">) </w:t>
      </w:r>
      <w:r w:rsidR="000634F9" w:rsidRPr="00D95A89">
        <w:rPr>
          <w:sz w:val="28"/>
          <w:szCs w:val="28"/>
        </w:rPr>
        <w:t>If one looks at a cross, we see a vertical line</w:t>
      </w:r>
      <w:r w:rsidR="00C70512" w:rsidRPr="00D95A89">
        <w:rPr>
          <w:sz w:val="28"/>
          <w:szCs w:val="28"/>
        </w:rPr>
        <w:t xml:space="preserve"> (runs up and down)</w:t>
      </w:r>
      <w:r w:rsidR="000634F9" w:rsidRPr="00D95A89">
        <w:rPr>
          <w:sz w:val="28"/>
          <w:szCs w:val="28"/>
        </w:rPr>
        <w:t xml:space="preserve"> which can symbolize how the sacrifice of </w:t>
      </w:r>
      <w:r w:rsidR="00B57576" w:rsidRPr="00D95A89">
        <w:rPr>
          <w:sz w:val="28"/>
          <w:szCs w:val="28"/>
        </w:rPr>
        <w:t>Jesus</w:t>
      </w:r>
      <w:r w:rsidR="000634F9" w:rsidRPr="00D95A89">
        <w:rPr>
          <w:sz w:val="28"/>
          <w:szCs w:val="28"/>
        </w:rPr>
        <w:t xml:space="preserve"> </w:t>
      </w:r>
      <w:r w:rsidR="00C70512" w:rsidRPr="00D95A89">
        <w:rPr>
          <w:sz w:val="28"/>
          <w:szCs w:val="28"/>
        </w:rPr>
        <w:t xml:space="preserve">here on earth </w:t>
      </w:r>
      <w:r w:rsidR="00DB52FF" w:rsidRPr="00D95A89">
        <w:rPr>
          <w:sz w:val="28"/>
          <w:szCs w:val="28"/>
        </w:rPr>
        <w:t>restored</w:t>
      </w:r>
      <w:r w:rsidR="000634F9" w:rsidRPr="00D95A89">
        <w:rPr>
          <w:sz w:val="28"/>
          <w:szCs w:val="28"/>
        </w:rPr>
        <w:t xml:space="preserve"> our relationship with God</w:t>
      </w:r>
      <w:r w:rsidR="00C70512" w:rsidRPr="00D95A89">
        <w:rPr>
          <w:sz w:val="28"/>
          <w:szCs w:val="28"/>
        </w:rPr>
        <w:t xml:space="preserve"> in Heaven</w:t>
      </w:r>
      <w:r w:rsidR="000634F9" w:rsidRPr="00D95A89">
        <w:rPr>
          <w:sz w:val="28"/>
          <w:szCs w:val="28"/>
        </w:rPr>
        <w:t xml:space="preserve">. Christ also restored our relationship with our neighbor and that can be symbolized by the </w:t>
      </w:r>
      <w:r w:rsidR="00DB52FF" w:rsidRPr="00D95A89">
        <w:rPr>
          <w:sz w:val="28"/>
          <w:szCs w:val="28"/>
        </w:rPr>
        <w:t>horizontal</w:t>
      </w:r>
      <w:r w:rsidR="000634F9" w:rsidRPr="00D95A89">
        <w:rPr>
          <w:sz w:val="28"/>
          <w:szCs w:val="28"/>
        </w:rPr>
        <w:t xml:space="preserve"> line </w:t>
      </w:r>
      <w:r w:rsidR="00C70512" w:rsidRPr="00D95A89">
        <w:rPr>
          <w:sz w:val="28"/>
          <w:szCs w:val="28"/>
        </w:rPr>
        <w:t xml:space="preserve">(from side to side) </w:t>
      </w:r>
      <w:r w:rsidR="000634F9" w:rsidRPr="00D95A89">
        <w:rPr>
          <w:sz w:val="28"/>
          <w:szCs w:val="28"/>
        </w:rPr>
        <w:t xml:space="preserve">in the cross. </w:t>
      </w:r>
    </w:p>
    <w:p w:rsidR="007A63A4" w:rsidRPr="00D95A89" w:rsidRDefault="007A63A4" w:rsidP="007A63A4">
      <w:pPr>
        <w:pStyle w:val="ListParagraph"/>
        <w:ind w:left="870"/>
        <w:rPr>
          <w:sz w:val="28"/>
          <w:szCs w:val="28"/>
        </w:rPr>
      </w:pPr>
    </w:p>
    <w:p w:rsidR="004716FD" w:rsidRPr="00D95A89" w:rsidRDefault="00181724" w:rsidP="007A63A4">
      <w:pPr>
        <w:pStyle w:val="ListParagraph"/>
        <w:numPr>
          <w:ilvl w:val="0"/>
          <w:numId w:val="1"/>
        </w:numPr>
        <w:rPr>
          <w:sz w:val="28"/>
          <w:szCs w:val="28"/>
        </w:rPr>
      </w:pPr>
      <w:r w:rsidRPr="00181724">
        <w:rPr>
          <w:b/>
          <w:sz w:val="28"/>
          <w:szCs w:val="28"/>
          <w:highlight w:val="green"/>
        </w:rPr>
        <w:t>*</w:t>
      </w:r>
      <w:r w:rsidR="000634F9" w:rsidRPr="00D95A89">
        <w:rPr>
          <w:b/>
          <w:sz w:val="28"/>
          <w:szCs w:val="28"/>
        </w:rPr>
        <w:t xml:space="preserve">Conversion continues as we keep saying yes to Jesus Christ as our Lord and Savior. </w:t>
      </w:r>
      <w:r w:rsidR="007A63A4" w:rsidRPr="00D95A89">
        <w:rPr>
          <w:b/>
          <w:sz w:val="28"/>
          <w:szCs w:val="28"/>
        </w:rPr>
        <w:t>Conversion continues as we keep saying yes to Jesus Christ as our Lord and Savior</w:t>
      </w:r>
      <w:r w:rsidR="007A63A4" w:rsidRPr="00D95A89">
        <w:rPr>
          <w:sz w:val="28"/>
          <w:szCs w:val="28"/>
        </w:rPr>
        <w:t xml:space="preserve">. </w:t>
      </w:r>
    </w:p>
    <w:p w:rsidR="004716FD" w:rsidRPr="00D95A89" w:rsidRDefault="004716FD" w:rsidP="004716FD">
      <w:pPr>
        <w:pStyle w:val="ListParagraph"/>
        <w:rPr>
          <w:sz w:val="28"/>
          <w:szCs w:val="28"/>
        </w:rPr>
      </w:pPr>
    </w:p>
    <w:p w:rsidR="007A63A4" w:rsidRPr="00D95A89" w:rsidRDefault="0062406B" w:rsidP="007A63A4">
      <w:pPr>
        <w:pStyle w:val="ListParagraph"/>
        <w:numPr>
          <w:ilvl w:val="0"/>
          <w:numId w:val="1"/>
        </w:numPr>
        <w:rPr>
          <w:sz w:val="28"/>
          <w:szCs w:val="28"/>
        </w:rPr>
      </w:pPr>
      <w:r w:rsidRPr="00D95A89">
        <w:rPr>
          <w:sz w:val="28"/>
          <w:szCs w:val="28"/>
        </w:rPr>
        <w:t xml:space="preserve"> </w:t>
      </w:r>
      <w:r w:rsidR="004716FD" w:rsidRPr="00D95A89">
        <w:rPr>
          <w:sz w:val="28"/>
          <w:szCs w:val="28"/>
        </w:rPr>
        <w:t>Some people</w:t>
      </w:r>
      <w:r w:rsidR="00C70512" w:rsidRPr="00D95A89">
        <w:rPr>
          <w:sz w:val="28"/>
          <w:szCs w:val="28"/>
        </w:rPr>
        <w:t xml:space="preserve">, </w:t>
      </w:r>
      <w:r w:rsidR="004716FD" w:rsidRPr="00D95A89">
        <w:rPr>
          <w:sz w:val="28"/>
          <w:szCs w:val="28"/>
        </w:rPr>
        <w:t>like the man in my story</w:t>
      </w:r>
      <w:r w:rsidR="00C70512" w:rsidRPr="00D95A89">
        <w:rPr>
          <w:sz w:val="28"/>
          <w:szCs w:val="28"/>
        </w:rPr>
        <w:t>,</w:t>
      </w:r>
      <w:r w:rsidR="004716FD" w:rsidRPr="00D95A89">
        <w:rPr>
          <w:sz w:val="28"/>
          <w:szCs w:val="28"/>
        </w:rPr>
        <w:t xml:space="preserve"> </w:t>
      </w:r>
      <w:r w:rsidR="00990E3B" w:rsidRPr="00D95A89">
        <w:rPr>
          <w:sz w:val="28"/>
          <w:szCs w:val="28"/>
        </w:rPr>
        <w:t>do</w:t>
      </w:r>
      <w:r w:rsidR="004716FD" w:rsidRPr="00D95A89">
        <w:rPr>
          <w:sz w:val="28"/>
          <w:szCs w:val="28"/>
        </w:rPr>
        <w:t xml:space="preserve"> not understand the need to s</w:t>
      </w:r>
      <w:r w:rsidR="00990E3B" w:rsidRPr="00D95A89">
        <w:rPr>
          <w:sz w:val="28"/>
          <w:szCs w:val="28"/>
        </w:rPr>
        <w:t>ay yes to what is</w:t>
      </w:r>
      <w:r w:rsidR="004716FD" w:rsidRPr="00D95A89">
        <w:rPr>
          <w:sz w:val="28"/>
          <w:szCs w:val="28"/>
        </w:rPr>
        <w:t xml:space="preserve"> being offered. </w:t>
      </w:r>
    </w:p>
    <w:p w:rsidR="004716FD" w:rsidRPr="00D95A89" w:rsidRDefault="004716FD" w:rsidP="004716FD">
      <w:pPr>
        <w:pStyle w:val="ListParagraph"/>
        <w:rPr>
          <w:b/>
          <w:sz w:val="28"/>
          <w:szCs w:val="28"/>
        </w:rPr>
      </w:pPr>
    </w:p>
    <w:p w:rsidR="004716FD" w:rsidRPr="00D95A89" w:rsidRDefault="004716FD" w:rsidP="004716FD">
      <w:pPr>
        <w:pStyle w:val="ListParagraph"/>
        <w:rPr>
          <w:b/>
          <w:sz w:val="28"/>
          <w:szCs w:val="28"/>
        </w:rPr>
      </w:pPr>
    </w:p>
    <w:p w:rsidR="00D20E30" w:rsidRPr="00D95A89" w:rsidRDefault="00D20E30" w:rsidP="007A63A4">
      <w:pPr>
        <w:pStyle w:val="ListParagraph"/>
        <w:rPr>
          <w:b/>
          <w:sz w:val="28"/>
          <w:szCs w:val="28"/>
        </w:rPr>
      </w:pPr>
    </w:p>
    <w:p w:rsidR="00D20E30" w:rsidRPr="00D95A89" w:rsidRDefault="000634F9" w:rsidP="00D20E30">
      <w:pPr>
        <w:pStyle w:val="ListParagraph"/>
        <w:numPr>
          <w:ilvl w:val="0"/>
          <w:numId w:val="8"/>
        </w:numPr>
        <w:rPr>
          <w:sz w:val="28"/>
          <w:szCs w:val="28"/>
        </w:rPr>
      </w:pPr>
      <w:r w:rsidRPr="00D95A89">
        <w:rPr>
          <w:sz w:val="28"/>
          <w:szCs w:val="28"/>
        </w:rPr>
        <w:lastRenderedPageBreak/>
        <w:t xml:space="preserve">We are involved in this </w:t>
      </w:r>
      <w:r w:rsidR="004716FD" w:rsidRPr="00D95A89">
        <w:rPr>
          <w:sz w:val="28"/>
          <w:szCs w:val="28"/>
        </w:rPr>
        <w:t xml:space="preserve">process </w:t>
      </w:r>
      <w:r w:rsidRPr="00D95A89">
        <w:rPr>
          <w:sz w:val="28"/>
          <w:szCs w:val="28"/>
        </w:rPr>
        <w:t>as we come to better understand ourselves and acknowledge our continual need for Christ.</w:t>
      </w:r>
    </w:p>
    <w:p w:rsidR="00D20E30" w:rsidRPr="00D95A89" w:rsidRDefault="000634F9" w:rsidP="00D20E30">
      <w:pPr>
        <w:pStyle w:val="ListParagraph"/>
        <w:numPr>
          <w:ilvl w:val="0"/>
          <w:numId w:val="8"/>
        </w:numPr>
        <w:rPr>
          <w:sz w:val="28"/>
          <w:szCs w:val="28"/>
        </w:rPr>
      </w:pPr>
      <w:r w:rsidRPr="00D95A89">
        <w:rPr>
          <w:sz w:val="28"/>
          <w:szCs w:val="28"/>
        </w:rPr>
        <w:t xml:space="preserve"> </w:t>
      </w:r>
      <w:r w:rsidR="00DB52FF" w:rsidRPr="00D95A89">
        <w:rPr>
          <w:sz w:val="28"/>
          <w:szCs w:val="28"/>
        </w:rPr>
        <w:t>Also,</w:t>
      </w:r>
      <w:r w:rsidRPr="00D95A89">
        <w:rPr>
          <w:sz w:val="28"/>
          <w:szCs w:val="28"/>
        </w:rPr>
        <w:t xml:space="preserve"> as we come to understand God better and </w:t>
      </w:r>
      <w:r w:rsidRPr="00D95A89">
        <w:rPr>
          <w:sz w:val="28"/>
          <w:szCs w:val="28"/>
          <w:u w:val="single"/>
        </w:rPr>
        <w:t xml:space="preserve">seek and I mean really seek God’s will </w:t>
      </w:r>
      <w:r w:rsidRPr="00D95A89">
        <w:rPr>
          <w:sz w:val="28"/>
          <w:szCs w:val="28"/>
        </w:rPr>
        <w:t xml:space="preserve">in our lives. </w:t>
      </w:r>
      <w:r w:rsidR="004F30C3" w:rsidRPr="00D95A89">
        <w:rPr>
          <w:sz w:val="28"/>
          <w:szCs w:val="28"/>
        </w:rPr>
        <w:t xml:space="preserve">We need to </w:t>
      </w:r>
      <w:r w:rsidR="00C70512" w:rsidRPr="00D95A89">
        <w:rPr>
          <w:sz w:val="28"/>
          <w:szCs w:val="28"/>
        </w:rPr>
        <w:t>be aware of, and look for,</w:t>
      </w:r>
      <w:r w:rsidR="004F30C3" w:rsidRPr="00D95A89">
        <w:rPr>
          <w:sz w:val="28"/>
          <w:szCs w:val="28"/>
        </w:rPr>
        <w:t xml:space="preserve"> God’s will in our lives. </w:t>
      </w:r>
    </w:p>
    <w:p w:rsidR="00C12BAA" w:rsidRPr="00D95A89" w:rsidRDefault="00C12BAA" w:rsidP="00C12BAA">
      <w:pPr>
        <w:rPr>
          <w:sz w:val="28"/>
          <w:szCs w:val="28"/>
        </w:rPr>
      </w:pPr>
    </w:p>
    <w:p w:rsidR="000634F9" w:rsidRPr="00D95A89" w:rsidRDefault="000634F9" w:rsidP="00D20E30">
      <w:pPr>
        <w:pStyle w:val="ListParagraph"/>
        <w:numPr>
          <w:ilvl w:val="0"/>
          <w:numId w:val="8"/>
        </w:numPr>
        <w:rPr>
          <w:sz w:val="28"/>
          <w:szCs w:val="28"/>
        </w:rPr>
      </w:pPr>
      <w:r w:rsidRPr="00D95A89">
        <w:rPr>
          <w:sz w:val="28"/>
          <w:szCs w:val="28"/>
        </w:rPr>
        <w:t xml:space="preserve">Conversion also continues when we practice the spiritual </w:t>
      </w:r>
      <w:r w:rsidR="00DB52FF" w:rsidRPr="00D95A89">
        <w:rPr>
          <w:sz w:val="28"/>
          <w:szCs w:val="28"/>
        </w:rPr>
        <w:t>disciplines</w:t>
      </w:r>
      <w:r w:rsidRPr="00D95A89">
        <w:rPr>
          <w:sz w:val="28"/>
          <w:szCs w:val="28"/>
        </w:rPr>
        <w:t xml:space="preserve"> of prayer, scripture reading, meditation, and</w:t>
      </w:r>
      <w:r w:rsidR="00912F42" w:rsidRPr="00D95A89">
        <w:rPr>
          <w:sz w:val="28"/>
          <w:szCs w:val="28"/>
        </w:rPr>
        <w:t xml:space="preserve"> active obedience that are essential for our conversion to continue and to be in the will of God.</w:t>
      </w:r>
      <w:r w:rsidR="004F30C3" w:rsidRPr="00D95A89">
        <w:rPr>
          <w:sz w:val="28"/>
          <w:szCs w:val="28"/>
        </w:rPr>
        <w:t xml:space="preserve"> You will hear more about these and other spiritual disciplines later on.</w:t>
      </w:r>
    </w:p>
    <w:p w:rsidR="007A63A4" w:rsidRPr="00D95A89" w:rsidRDefault="007A63A4" w:rsidP="007A63A4">
      <w:pPr>
        <w:pStyle w:val="ListParagraph"/>
        <w:ind w:left="1080"/>
        <w:rPr>
          <w:sz w:val="28"/>
          <w:szCs w:val="28"/>
        </w:rPr>
      </w:pPr>
    </w:p>
    <w:p w:rsidR="007A63A4" w:rsidRPr="00D95A89" w:rsidRDefault="0062406B" w:rsidP="007A63A4">
      <w:pPr>
        <w:pStyle w:val="ListParagraph"/>
        <w:numPr>
          <w:ilvl w:val="0"/>
          <w:numId w:val="1"/>
        </w:numPr>
        <w:rPr>
          <w:b/>
          <w:sz w:val="28"/>
          <w:szCs w:val="28"/>
        </w:rPr>
      </w:pPr>
      <w:r w:rsidRPr="00D95A89">
        <w:rPr>
          <w:sz w:val="28"/>
          <w:szCs w:val="28"/>
        </w:rPr>
        <w:t xml:space="preserve"> </w:t>
      </w:r>
      <w:r w:rsidR="00CF433D" w:rsidRPr="00D95A89">
        <w:rPr>
          <w:sz w:val="28"/>
          <w:szCs w:val="28"/>
        </w:rPr>
        <w:t>Title this part of your notes as</w:t>
      </w:r>
      <w:r w:rsidR="00CF433D" w:rsidRPr="00D95A89">
        <w:rPr>
          <w:b/>
          <w:sz w:val="28"/>
          <w:szCs w:val="28"/>
        </w:rPr>
        <w:t xml:space="preserve">, </w:t>
      </w:r>
      <w:r w:rsidR="00181724" w:rsidRPr="00181724">
        <w:rPr>
          <w:b/>
          <w:sz w:val="28"/>
          <w:szCs w:val="28"/>
          <w:highlight w:val="green"/>
        </w:rPr>
        <w:t>*</w:t>
      </w:r>
      <w:r w:rsidR="00912F42" w:rsidRPr="00D95A89">
        <w:rPr>
          <w:b/>
          <w:sz w:val="28"/>
          <w:szCs w:val="28"/>
        </w:rPr>
        <w:t xml:space="preserve">God’s activity and our </w:t>
      </w:r>
      <w:r w:rsidR="00DB52FF" w:rsidRPr="00D95A89">
        <w:rPr>
          <w:b/>
          <w:sz w:val="28"/>
          <w:szCs w:val="28"/>
        </w:rPr>
        <w:t>response</w:t>
      </w:r>
      <w:r w:rsidR="00912F42" w:rsidRPr="00D95A89">
        <w:rPr>
          <w:b/>
          <w:sz w:val="28"/>
          <w:szCs w:val="28"/>
        </w:rPr>
        <w:t>.</w:t>
      </w:r>
      <w:r w:rsidR="007A63A4" w:rsidRPr="00D95A89">
        <w:rPr>
          <w:b/>
          <w:sz w:val="28"/>
          <w:szCs w:val="28"/>
        </w:rPr>
        <w:t xml:space="preserve"> God’s activity and our response.</w:t>
      </w:r>
    </w:p>
    <w:p w:rsidR="00912F42" w:rsidRPr="00D95A89" w:rsidRDefault="00912F42" w:rsidP="007A63A4">
      <w:pPr>
        <w:pStyle w:val="ListParagraph"/>
        <w:rPr>
          <w:b/>
          <w:sz w:val="28"/>
          <w:szCs w:val="28"/>
        </w:rPr>
      </w:pPr>
    </w:p>
    <w:p w:rsidR="00912F42" w:rsidRPr="00D95A89" w:rsidRDefault="00181724" w:rsidP="00D20E30">
      <w:pPr>
        <w:pStyle w:val="ListParagraph"/>
        <w:numPr>
          <w:ilvl w:val="0"/>
          <w:numId w:val="10"/>
        </w:numPr>
        <w:rPr>
          <w:b/>
          <w:sz w:val="28"/>
          <w:szCs w:val="28"/>
        </w:rPr>
      </w:pPr>
      <w:r w:rsidRPr="00181724">
        <w:rPr>
          <w:b/>
          <w:sz w:val="28"/>
          <w:szCs w:val="28"/>
          <w:highlight w:val="green"/>
        </w:rPr>
        <w:t>*</w:t>
      </w:r>
      <w:r w:rsidR="00912F42" w:rsidRPr="00D95A89">
        <w:rPr>
          <w:b/>
          <w:sz w:val="28"/>
          <w:szCs w:val="28"/>
        </w:rPr>
        <w:t>Justifying Grace is a double acceptance.</w:t>
      </w:r>
      <w:r w:rsidR="007A63A4" w:rsidRPr="00D95A89">
        <w:rPr>
          <w:b/>
          <w:sz w:val="28"/>
          <w:szCs w:val="28"/>
        </w:rPr>
        <w:t xml:space="preserve"> Justifying Grace is a double acceptance.</w:t>
      </w:r>
    </w:p>
    <w:p w:rsidR="00E30318" w:rsidRPr="00D95A89" w:rsidRDefault="00E30318" w:rsidP="00E30318">
      <w:pPr>
        <w:pStyle w:val="ListParagraph"/>
        <w:ind w:left="870"/>
        <w:rPr>
          <w:b/>
          <w:sz w:val="28"/>
          <w:szCs w:val="28"/>
        </w:rPr>
      </w:pPr>
    </w:p>
    <w:p w:rsidR="00912F42" w:rsidRPr="00D95A89" w:rsidRDefault="00912F42" w:rsidP="00D20E30">
      <w:pPr>
        <w:pStyle w:val="ListParagraph"/>
        <w:numPr>
          <w:ilvl w:val="0"/>
          <w:numId w:val="10"/>
        </w:numPr>
        <w:rPr>
          <w:b/>
          <w:sz w:val="28"/>
          <w:szCs w:val="28"/>
        </w:rPr>
      </w:pPr>
      <w:r w:rsidRPr="00D95A89">
        <w:rPr>
          <w:sz w:val="28"/>
          <w:szCs w:val="28"/>
        </w:rPr>
        <w:t>God said yes to us in creation and again on the cross. Christ died for us while we were yet sinners, thus proving God’s unconditional love and acceptance of us.</w:t>
      </w:r>
      <w:r w:rsidR="00D20E30" w:rsidRPr="00D95A89">
        <w:rPr>
          <w:sz w:val="28"/>
          <w:szCs w:val="28"/>
        </w:rPr>
        <w:t xml:space="preserve"> </w:t>
      </w:r>
      <w:r w:rsidRPr="00D95A89">
        <w:rPr>
          <w:sz w:val="28"/>
          <w:szCs w:val="28"/>
        </w:rPr>
        <w:t xml:space="preserve">You can find this </w:t>
      </w:r>
      <w:r w:rsidRPr="00D95A89">
        <w:rPr>
          <w:b/>
          <w:sz w:val="28"/>
          <w:szCs w:val="28"/>
        </w:rPr>
        <w:t xml:space="preserve">in </w:t>
      </w:r>
      <w:r w:rsidR="00C12BAA" w:rsidRPr="00D95A89">
        <w:rPr>
          <w:b/>
          <w:sz w:val="28"/>
          <w:szCs w:val="28"/>
        </w:rPr>
        <w:t xml:space="preserve">the book of </w:t>
      </w:r>
      <w:r w:rsidRPr="00D95A89">
        <w:rPr>
          <w:b/>
          <w:sz w:val="28"/>
          <w:szCs w:val="28"/>
        </w:rPr>
        <w:t>Romans</w:t>
      </w:r>
      <w:r w:rsidR="00C12BAA" w:rsidRPr="00D95A89">
        <w:rPr>
          <w:b/>
          <w:sz w:val="28"/>
          <w:szCs w:val="28"/>
        </w:rPr>
        <w:t>, chapter</w:t>
      </w:r>
      <w:r w:rsidRPr="00D95A89">
        <w:rPr>
          <w:b/>
          <w:sz w:val="28"/>
          <w:szCs w:val="28"/>
        </w:rPr>
        <w:t xml:space="preserve"> 5</w:t>
      </w:r>
      <w:r w:rsidR="00C12BAA" w:rsidRPr="00D95A89">
        <w:rPr>
          <w:b/>
          <w:sz w:val="28"/>
          <w:szCs w:val="28"/>
        </w:rPr>
        <w:t xml:space="preserve"> verses </w:t>
      </w:r>
      <w:r w:rsidRPr="00D95A89">
        <w:rPr>
          <w:b/>
          <w:sz w:val="28"/>
          <w:szCs w:val="28"/>
        </w:rPr>
        <w:t xml:space="preserve">6-11, that is </w:t>
      </w:r>
      <w:r w:rsidR="00C12BAA" w:rsidRPr="00D95A89">
        <w:rPr>
          <w:b/>
          <w:sz w:val="28"/>
          <w:szCs w:val="28"/>
        </w:rPr>
        <w:t xml:space="preserve">the book of </w:t>
      </w:r>
      <w:r w:rsidRPr="00D95A89">
        <w:rPr>
          <w:b/>
          <w:sz w:val="28"/>
          <w:szCs w:val="28"/>
        </w:rPr>
        <w:t>Romans</w:t>
      </w:r>
      <w:r w:rsidR="00C12BAA" w:rsidRPr="00D95A89">
        <w:rPr>
          <w:b/>
          <w:sz w:val="28"/>
          <w:szCs w:val="28"/>
        </w:rPr>
        <w:t>, Chapter</w:t>
      </w:r>
      <w:r w:rsidRPr="00D95A89">
        <w:rPr>
          <w:b/>
          <w:sz w:val="28"/>
          <w:szCs w:val="28"/>
        </w:rPr>
        <w:t xml:space="preserve"> 5</w:t>
      </w:r>
      <w:r w:rsidR="00C12BAA" w:rsidRPr="00D95A89">
        <w:rPr>
          <w:b/>
          <w:sz w:val="28"/>
          <w:szCs w:val="28"/>
        </w:rPr>
        <w:t xml:space="preserve">, verses </w:t>
      </w:r>
      <w:r w:rsidRPr="00D95A89">
        <w:rPr>
          <w:b/>
          <w:sz w:val="28"/>
          <w:szCs w:val="28"/>
        </w:rPr>
        <w:t>6-11</w:t>
      </w:r>
      <w:r w:rsidR="00C12BAA" w:rsidRPr="00D95A89">
        <w:rPr>
          <w:b/>
          <w:sz w:val="28"/>
          <w:szCs w:val="28"/>
        </w:rPr>
        <w:t>.</w:t>
      </w:r>
    </w:p>
    <w:p w:rsidR="00E30318" w:rsidRPr="00D95A89" w:rsidRDefault="00E30318" w:rsidP="00E30318">
      <w:pPr>
        <w:pStyle w:val="ListParagraph"/>
        <w:ind w:left="870"/>
        <w:rPr>
          <w:b/>
          <w:sz w:val="28"/>
          <w:szCs w:val="28"/>
        </w:rPr>
      </w:pPr>
    </w:p>
    <w:p w:rsidR="00912F42" w:rsidRPr="00D95A89" w:rsidRDefault="00CF433D" w:rsidP="007A63A4">
      <w:pPr>
        <w:pStyle w:val="ListParagraph"/>
        <w:numPr>
          <w:ilvl w:val="0"/>
          <w:numId w:val="1"/>
        </w:numPr>
        <w:rPr>
          <w:b/>
          <w:sz w:val="28"/>
          <w:szCs w:val="28"/>
        </w:rPr>
      </w:pPr>
      <w:r w:rsidRPr="00D95A89">
        <w:rPr>
          <w:sz w:val="28"/>
          <w:szCs w:val="28"/>
        </w:rPr>
        <w:t xml:space="preserve"> </w:t>
      </w:r>
      <w:r w:rsidR="00912F42" w:rsidRPr="00D95A89">
        <w:rPr>
          <w:sz w:val="28"/>
          <w:szCs w:val="28"/>
        </w:rPr>
        <w:t>God addresses our intellect, we respond in faith. Faith is a reasonable response to God’s revelation. You can find this</w:t>
      </w:r>
      <w:r w:rsidR="00C12BAA" w:rsidRPr="00D95A89">
        <w:rPr>
          <w:sz w:val="28"/>
          <w:szCs w:val="28"/>
        </w:rPr>
        <w:t xml:space="preserve"> also in the book of</w:t>
      </w:r>
      <w:r w:rsidR="00912F42" w:rsidRPr="00D95A89">
        <w:rPr>
          <w:sz w:val="28"/>
          <w:szCs w:val="28"/>
        </w:rPr>
        <w:t xml:space="preserve"> </w:t>
      </w:r>
      <w:r w:rsidR="00912F42" w:rsidRPr="00D95A89">
        <w:rPr>
          <w:b/>
          <w:sz w:val="28"/>
          <w:szCs w:val="28"/>
        </w:rPr>
        <w:t>Romans</w:t>
      </w:r>
      <w:r w:rsidR="00C12BAA" w:rsidRPr="00D95A89">
        <w:rPr>
          <w:b/>
          <w:sz w:val="28"/>
          <w:szCs w:val="28"/>
        </w:rPr>
        <w:t>, Chapter</w:t>
      </w:r>
      <w:r w:rsidR="00912F42" w:rsidRPr="00D95A89">
        <w:rPr>
          <w:b/>
          <w:sz w:val="28"/>
          <w:szCs w:val="28"/>
        </w:rPr>
        <w:t xml:space="preserve"> 12</w:t>
      </w:r>
      <w:r w:rsidR="00C12BAA" w:rsidRPr="00D95A89">
        <w:rPr>
          <w:b/>
          <w:sz w:val="28"/>
          <w:szCs w:val="28"/>
        </w:rPr>
        <w:t xml:space="preserve">, Verses </w:t>
      </w:r>
      <w:r w:rsidR="00912F42" w:rsidRPr="00D95A89">
        <w:rPr>
          <w:b/>
          <w:sz w:val="28"/>
          <w:szCs w:val="28"/>
        </w:rPr>
        <w:t>1</w:t>
      </w:r>
      <w:r w:rsidR="00E30318" w:rsidRPr="00D95A89">
        <w:rPr>
          <w:b/>
          <w:sz w:val="28"/>
          <w:szCs w:val="28"/>
        </w:rPr>
        <w:t xml:space="preserve"> and </w:t>
      </w:r>
      <w:r w:rsidR="00912F42" w:rsidRPr="00D95A89">
        <w:rPr>
          <w:b/>
          <w:sz w:val="28"/>
          <w:szCs w:val="28"/>
        </w:rPr>
        <w:t xml:space="preserve">2, that </w:t>
      </w:r>
      <w:r w:rsidR="00E30318" w:rsidRPr="00D95A89">
        <w:rPr>
          <w:b/>
          <w:sz w:val="28"/>
          <w:szCs w:val="28"/>
        </w:rPr>
        <w:t>is the book of</w:t>
      </w:r>
      <w:r w:rsidR="00912F42" w:rsidRPr="00D95A89">
        <w:rPr>
          <w:b/>
          <w:sz w:val="28"/>
          <w:szCs w:val="28"/>
        </w:rPr>
        <w:t xml:space="preserve"> Romans</w:t>
      </w:r>
      <w:r w:rsidR="00E30318" w:rsidRPr="00D95A89">
        <w:rPr>
          <w:b/>
          <w:sz w:val="28"/>
          <w:szCs w:val="28"/>
        </w:rPr>
        <w:t>, Chapter</w:t>
      </w:r>
      <w:r w:rsidR="00912F42" w:rsidRPr="00D95A89">
        <w:rPr>
          <w:b/>
          <w:sz w:val="28"/>
          <w:szCs w:val="28"/>
        </w:rPr>
        <w:t xml:space="preserve"> 12</w:t>
      </w:r>
      <w:r w:rsidR="00E30318" w:rsidRPr="00D95A89">
        <w:rPr>
          <w:b/>
          <w:sz w:val="28"/>
          <w:szCs w:val="28"/>
        </w:rPr>
        <w:t xml:space="preserve">, verses </w:t>
      </w:r>
      <w:r w:rsidR="00912F42" w:rsidRPr="00D95A89">
        <w:rPr>
          <w:b/>
          <w:sz w:val="28"/>
          <w:szCs w:val="28"/>
        </w:rPr>
        <w:t>1</w:t>
      </w:r>
      <w:r w:rsidR="00E30318" w:rsidRPr="00D95A89">
        <w:rPr>
          <w:b/>
          <w:sz w:val="28"/>
          <w:szCs w:val="28"/>
        </w:rPr>
        <w:t xml:space="preserve"> and </w:t>
      </w:r>
      <w:r w:rsidR="00912F42" w:rsidRPr="00D95A89">
        <w:rPr>
          <w:b/>
          <w:sz w:val="28"/>
          <w:szCs w:val="28"/>
        </w:rPr>
        <w:t>2.</w:t>
      </w:r>
    </w:p>
    <w:p w:rsidR="00E30318" w:rsidRPr="00D95A89" w:rsidRDefault="00E30318" w:rsidP="00E30318">
      <w:pPr>
        <w:pStyle w:val="ListParagraph"/>
        <w:rPr>
          <w:b/>
          <w:sz w:val="28"/>
          <w:szCs w:val="28"/>
        </w:rPr>
      </w:pPr>
    </w:p>
    <w:p w:rsidR="00912F42" w:rsidRPr="00D95A89" w:rsidRDefault="00912F42" w:rsidP="007A63A4">
      <w:pPr>
        <w:pStyle w:val="ListParagraph"/>
        <w:numPr>
          <w:ilvl w:val="0"/>
          <w:numId w:val="1"/>
        </w:numPr>
        <w:rPr>
          <w:sz w:val="28"/>
          <w:szCs w:val="28"/>
        </w:rPr>
      </w:pPr>
      <w:r w:rsidRPr="00D95A89">
        <w:rPr>
          <w:sz w:val="28"/>
          <w:szCs w:val="28"/>
        </w:rPr>
        <w:t xml:space="preserve">God appeals to our wills. </w:t>
      </w:r>
      <w:r w:rsidR="00181724" w:rsidRPr="00181724">
        <w:rPr>
          <w:b/>
          <w:sz w:val="28"/>
          <w:szCs w:val="28"/>
          <w:highlight w:val="green"/>
        </w:rPr>
        <w:t>*</w:t>
      </w:r>
      <w:r w:rsidRPr="00D95A89">
        <w:rPr>
          <w:b/>
          <w:sz w:val="28"/>
          <w:szCs w:val="28"/>
        </w:rPr>
        <w:t>By grace we are free to choose</w:t>
      </w:r>
      <w:r w:rsidRPr="00D95A89">
        <w:rPr>
          <w:sz w:val="28"/>
          <w:szCs w:val="28"/>
        </w:rPr>
        <w:t xml:space="preserve">. </w:t>
      </w:r>
      <w:r w:rsidR="007A63A4" w:rsidRPr="00D95A89">
        <w:rPr>
          <w:b/>
          <w:sz w:val="28"/>
          <w:szCs w:val="28"/>
        </w:rPr>
        <w:t>By grace we are free to choose.</w:t>
      </w:r>
    </w:p>
    <w:p w:rsidR="00912F42" w:rsidRPr="00D95A89" w:rsidRDefault="00BB28B3">
      <w:pPr>
        <w:rPr>
          <w:sz w:val="28"/>
          <w:szCs w:val="28"/>
        </w:rPr>
      </w:pPr>
      <w:r w:rsidRPr="00D95A89">
        <w:rPr>
          <w:sz w:val="28"/>
          <w:szCs w:val="28"/>
        </w:rPr>
        <w:t xml:space="preserve">        a.</w:t>
      </w:r>
      <w:r w:rsidR="007A63A4" w:rsidRPr="00D95A89">
        <w:rPr>
          <w:sz w:val="28"/>
          <w:szCs w:val="28"/>
        </w:rPr>
        <w:t xml:space="preserve"> </w:t>
      </w:r>
      <w:r w:rsidR="00912F42" w:rsidRPr="00D95A89">
        <w:rPr>
          <w:sz w:val="28"/>
          <w:szCs w:val="28"/>
        </w:rPr>
        <w:t xml:space="preserve">God does not </w:t>
      </w:r>
      <w:r w:rsidR="00DB52FF" w:rsidRPr="00D95A89">
        <w:rPr>
          <w:sz w:val="28"/>
          <w:szCs w:val="28"/>
        </w:rPr>
        <w:t>dictate</w:t>
      </w:r>
      <w:r w:rsidR="00912F42" w:rsidRPr="00D95A89">
        <w:rPr>
          <w:sz w:val="28"/>
          <w:szCs w:val="28"/>
        </w:rPr>
        <w:t xml:space="preserve"> our response, it is a free decision, an act of the will</w:t>
      </w:r>
      <w:r w:rsidR="00025986" w:rsidRPr="00D95A89">
        <w:rPr>
          <w:sz w:val="28"/>
          <w:szCs w:val="28"/>
        </w:rPr>
        <w:t>.</w:t>
      </w:r>
    </w:p>
    <w:p w:rsidR="00025986" w:rsidRPr="00D95A89" w:rsidRDefault="00BB28B3">
      <w:pPr>
        <w:rPr>
          <w:sz w:val="28"/>
          <w:szCs w:val="28"/>
        </w:rPr>
      </w:pPr>
      <w:r w:rsidRPr="00D95A89">
        <w:rPr>
          <w:sz w:val="28"/>
          <w:szCs w:val="28"/>
        </w:rPr>
        <w:t xml:space="preserve">     </w:t>
      </w:r>
      <w:r w:rsidR="00C70512" w:rsidRPr="00D95A89">
        <w:rPr>
          <w:sz w:val="28"/>
          <w:szCs w:val="28"/>
        </w:rPr>
        <w:t xml:space="preserve">  </w:t>
      </w:r>
      <w:r w:rsidRPr="00D95A89">
        <w:rPr>
          <w:sz w:val="28"/>
          <w:szCs w:val="28"/>
        </w:rPr>
        <w:t xml:space="preserve"> b.  </w:t>
      </w:r>
      <w:r w:rsidR="00025986" w:rsidRPr="00D95A89">
        <w:rPr>
          <w:sz w:val="28"/>
          <w:szCs w:val="28"/>
        </w:rPr>
        <w:t>In</w:t>
      </w:r>
      <w:r w:rsidR="00E30318" w:rsidRPr="00D95A89">
        <w:rPr>
          <w:sz w:val="28"/>
          <w:szCs w:val="28"/>
        </w:rPr>
        <w:t xml:space="preserve"> the book of</w:t>
      </w:r>
      <w:r w:rsidR="00025986" w:rsidRPr="00D95A89">
        <w:rPr>
          <w:sz w:val="28"/>
          <w:szCs w:val="28"/>
        </w:rPr>
        <w:t xml:space="preserve"> </w:t>
      </w:r>
      <w:r w:rsidR="00E30318" w:rsidRPr="00D95A89">
        <w:rPr>
          <w:b/>
          <w:sz w:val="28"/>
          <w:szCs w:val="28"/>
        </w:rPr>
        <w:t xml:space="preserve">Matthew, Chapter </w:t>
      </w:r>
      <w:r w:rsidR="00025986" w:rsidRPr="00D95A89">
        <w:rPr>
          <w:b/>
          <w:sz w:val="28"/>
          <w:szCs w:val="28"/>
        </w:rPr>
        <w:t>16</w:t>
      </w:r>
      <w:r w:rsidR="00E30318" w:rsidRPr="00D95A89">
        <w:rPr>
          <w:b/>
          <w:sz w:val="28"/>
          <w:szCs w:val="28"/>
        </w:rPr>
        <w:t xml:space="preserve">, verses </w:t>
      </w:r>
      <w:r w:rsidR="00025986" w:rsidRPr="00D95A89">
        <w:rPr>
          <w:b/>
          <w:sz w:val="28"/>
          <w:szCs w:val="28"/>
        </w:rPr>
        <w:t xml:space="preserve">24-26, that is </w:t>
      </w:r>
      <w:r w:rsidR="00E30318" w:rsidRPr="00D95A89">
        <w:rPr>
          <w:b/>
          <w:sz w:val="28"/>
          <w:szCs w:val="28"/>
        </w:rPr>
        <w:t xml:space="preserve">Book of Matthew, Chapter </w:t>
      </w:r>
      <w:r w:rsidR="00025986" w:rsidRPr="00D95A89">
        <w:rPr>
          <w:b/>
          <w:sz w:val="28"/>
          <w:szCs w:val="28"/>
        </w:rPr>
        <w:t>16</w:t>
      </w:r>
      <w:r w:rsidR="00E30318" w:rsidRPr="00D95A89">
        <w:rPr>
          <w:b/>
          <w:sz w:val="28"/>
          <w:szCs w:val="28"/>
        </w:rPr>
        <w:t xml:space="preserve"> verses </w:t>
      </w:r>
      <w:r w:rsidR="00025986" w:rsidRPr="00D95A89">
        <w:rPr>
          <w:b/>
          <w:sz w:val="28"/>
          <w:szCs w:val="28"/>
        </w:rPr>
        <w:t>24-26,</w:t>
      </w:r>
      <w:r w:rsidR="00025986" w:rsidRPr="00D95A89">
        <w:rPr>
          <w:sz w:val="28"/>
          <w:szCs w:val="28"/>
        </w:rPr>
        <w:t xml:space="preserve"> we are told, that Christian Faith is an act of trust and </w:t>
      </w:r>
      <w:r w:rsidR="00DB52FF" w:rsidRPr="00D95A89">
        <w:rPr>
          <w:sz w:val="28"/>
          <w:szCs w:val="28"/>
        </w:rPr>
        <w:t>self-denial</w:t>
      </w:r>
      <w:r w:rsidR="00025986" w:rsidRPr="00D95A89">
        <w:rPr>
          <w:sz w:val="28"/>
          <w:szCs w:val="28"/>
        </w:rPr>
        <w:t>; we are to</w:t>
      </w:r>
      <w:r w:rsidR="00E30318" w:rsidRPr="00D95A89">
        <w:rPr>
          <w:sz w:val="28"/>
          <w:szCs w:val="28"/>
        </w:rPr>
        <w:t xml:space="preserve"> take up the cross and follow a</w:t>
      </w:r>
      <w:r w:rsidRPr="00D95A89">
        <w:rPr>
          <w:sz w:val="28"/>
          <w:szCs w:val="28"/>
        </w:rPr>
        <w:t xml:space="preserve"> </w:t>
      </w:r>
      <w:r w:rsidR="00DB52FF" w:rsidRPr="00D95A89">
        <w:rPr>
          <w:sz w:val="28"/>
          <w:szCs w:val="28"/>
        </w:rPr>
        <w:t>crucified</w:t>
      </w:r>
      <w:r w:rsidR="00025986" w:rsidRPr="00D95A89">
        <w:rPr>
          <w:sz w:val="28"/>
          <w:szCs w:val="28"/>
        </w:rPr>
        <w:t xml:space="preserve"> Lord.</w:t>
      </w:r>
    </w:p>
    <w:p w:rsidR="00025986" w:rsidRPr="00D95A89" w:rsidRDefault="00BB28B3">
      <w:pPr>
        <w:rPr>
          <w:sz w:val="28"/>
          <w:szCs w:val="28"/>
        </w:rPr>
      </w:pPr>
      <w:r w:rsidRPr="00D95A89">
        <w:rPr>
          <w:sz w:val="28"/>
          <w:szCs w:val="28"/>
        </w:rPr>
        <w:lastRenderedPageBreak/>
        <w:t xml:space="preserve">4. </w:t>
      </w:r>
      <w:r w:rsidR="00025986" w:rsidRPr="00D95A89">
        <w:rPr>
          <w:sz w:val="28"/>
          <w:szCs w:val="28"/>
        </w:rPr>
        <w:t>God touches our heart and we respond with love and enthusiasm.</w:t>
      </w:r>
    </w:p>
    <w:p w:rsidR="00025986" w:rsidRPr="00D95A89" w:rsidRDefault="00BB28B3">
      <w:pPr>
        <w:rPr>
          <w:sz w:val="28"/>
          <w:szCs w:val="28"/>
        </w:rPr>
      </w:pPr>
      <w:r w:rsidRPr="00D95A89">
        <w:rPr>
          <w:sz w:val="28"/>
          <w:szCs w:val="28"/>
        </w:rPr>
        <w:t xml:space="preserve">5. </w:t>
      </w:r>
      <w:r w:rsidR="00181724" w:rsidRPr="00181724">
        <w:rPr>
          <w:b/>
          <w:sz w:val="28"/>
          <w:szCs w:val="28"/>
          <w:highlight w:val="green"/>
        </w:rPr>
        <w:t>*</w:t>
      </w:r>
      <w:r w:rsidR="00025986" w:rsidRPr="00D95A89">
        <w:rPr>
          <w:b/>
          <w:sz w:val="28"/>
          <w:szCs w:val="28"/>
        </w:rPr>
        <w:t xml:space="preserve">God calls us to be disciples of Jesus Christ, we respond with trust </w:t>
      </w:r>
      <w:r w:rsidR="007A63A4" w:rsidRPr="00D95A89">
        <w:rPr>
          <w:b/>
          <w:sz w:val="28"/>
          <w:szCs w:val="28"/>
        </w:rPr>
        <w:t>and obedience</w:t>
      </w:r>
      <w:r w:rsidR="00025986" w:rsidRPr="00D95A89">
        <w:rPr>
          <w:b/>
          <w:sz w:val="28"/>
          <w:szCs w:val="28"/>
        </w:rPr>
        <w:t>.</w:t>
      </w:r>
      <w:r w:rsidR="00025986" w:rsidRPr="00D95A89">
        <w:rPr>
          <w:sz w:val="28"/>
          <w:szCs w:val="28"/>
        </w:rPr>
        <w:t xml:space="preserve"> </w:t>
      </w:r>
      <w:r w:rsidR="007A63A4" w:rsidRPr="00D95A89">
        <w:rPr>
          <w:b/>
          <w:sz w:val="28"/>
          <w:szCs w:val="28"/>
        </w:rPr>
        <w:t xml:space="preserve">God calls us to be disciples of Jesus Christ, we respond with trust </w:t>
      </w:r>
      <w:r w:rsidR="004F30C3" w:rsidRPr="00D95A89">
        <w:rPr>
          <w:b/>
          <w:sz w:val="28"/>
          <w:szCs w:val="28"/>
        </w:rPr>
        <w:t>and obedience</w:t>
      </w:r>
      <w:r w:rsidR="007A63A4" w:rsidRPr="00D95A89">
        <w:rPr>
          <w:b/>
          <w:sz w:val="28"/>
          <w:szCs w:val="28"/>
        </w:rPr>
        <w:t>.</w:t>
      </w:r>
    </w:p>
    <w:p w:rsidR="000D24F9" w:rsidRPr="00D95A89" w:rsidRDefault="00BB28B3" w:rsidP="000D24F9">
      <w:pPr>
        <w:rPr>
          <w:b/>
          <w:sz w:val="28"/>
          <w:szCs w:val="28"/>
        </w:rPr>
      </w:pPr>
      <w:r w:rsidRPr="00D95A89">
        <w:rPr>
          <w:sz w:val="28"/>
          <w:szCs w:val="28"/>
        </w:rPr>
        <w:t xml:space="preserve">   a. </w:t>
      </w:r>
      <w:bookmarkStart w:id="2" w:name="_Hlk496259580"/>
      <w:r w:rsidR="00181724" w:rsidRPr="00181724">
        <w:rPr>
          <w:b/>
          <w:sz w:val="28"/>
          <w:szCs w:val="28"/>
          <w:highlight w:val="green"/>
        </w:rPr>
        <w:t>*</w:t>
      </w:r>
      <w:r w:rsidR="00025986" w:rsidRPr="00D95A89">
        <w:rPr>
          <w:b/>
          <w:sz w:val="28"/>
          <w:szCs w:val="28"/>
        </w:rPr>
        <w:t xml:space="preserve">Saving faith is the foundation of </w:t>
      </w:r>
      <w:r w:rsidR="00DB52FF" w:rsidRPr="00D95A89">
        <w:rPr>
          <w:b/>
          <w:sz w:val="28"/>
          <w:szCs w:val="28"/>
        </w:rPr>
        <w:t>obedience</w:t>
      </w:r>
      <w:r w:rsidR="00025986" w:rsidRPr="00D95A89">
        <w:rPr>
          <w:b/>
          <w:sz w:val="28"/>
          <w:szCs w:val="28"/>
        </w:rPr>
        <w:t xml:space="preserve"> and good works, not the result of them. </w:t>
      </w:r>
      <w:r w:rsidR="000D24F9" w:rsidRPr="00D95A89">
        <w:rPr>
          <w:b/>
          <w:sz w:val="28"/>
          <w:szCs w:val="28"/>
        </w:rPr>
        <w:t xml:space="preserve">Saving faith is the foundation of obedience and good works, not the result of them. </w:t>
      </w:r>
    </w:p>
    <w:p w:rsidR="00025986" w:rsidRPr="00D95A89" w:rsidRDefault="00025986">
      <w:pPr>
        <w:rPr>
          <w:sz w:val="28"/>
          <w:szCs w:val="28"/>
        </w:rPr>
      </w:pPr>
    </w:p>
    <w:bookmarkEnd w:id="2"/>
    <w:p w:rsidR="00025986" w:rsidRPr="00D95A89" w:rsidRDefault="00025986">
      <w:pPr>
        <w:rPr>
          <w:sz w:val="28"/>
          <w:szCs w:val="28"/>
        </w:rPr>
      </w:pPr>
      <w:r w:rsidRPr="00D95A89">
        <w:rPr>
          <w:sz w:val="28"/>
          <w:szCs w:val="28"/>
        </w:rPr>
        <w:t xml:space="preserve">  </w:t>
      </w:r>
      <w:r w:rsidR="00BB28B3" w:rsidRPr="00D95A89">
        <w:rPr>
          <w:sz w:val="28"/>
          <w:szCs w:val="28"/>
        </w:rPr>
        <w:t xml:space="preserve">b. </w:t>
      </w:r>
      <w:r w:rsidRPr="00D95A89">
        <w:rPr>
          <w:sz w:val="28"/>
          <w:szCs w:val="28"/>
        </w:rPr>
        <w:t xml:space="preserve">The disciples experienced the </w:t>
      </w:r>
      <w:r w:rsidR="00DB52FF" w:rsidRPr="00D95A89">
        <w:rPr>
          <w:sz w:val="28"/>
          <w:szCs w:val="28"/>
        </w:rPr>
        <w:t>life-giving</w:t>
      </w:r>
      <w:r w:rsidRPr="00D95A89">
        <w:rPr>
          <w:sz w:val="28"/>
          <w:szCs w:val="28"/>
        </w:rPr>
        <w:t xml:space="preserve"> grace of God and invite us to receive it as well. </w:t>
      </w:r>
    </w:p>
    <w:p w:rsidR="00025986" w:rsidRPr="00D95A89" w:rsidRDefault="00BB28B3">
      <w:pPr>
        <w:rPr>
          <w:sz w:val="28"/>
          <w:szCs w:val="28"/>
        </w:rPr>
      </w:pPr>
      <w:r w:rsidRPr="00D95A89">
        <w:rPr>
          <w:sz w:val="28"/>
          <w:szCs w:val="28"/>
        </w:rPr>
        <w:t xml:space="preserve">  c. </w:t>
      </w:r>
      <w:r w:rsidR="00025986" w:rsidRPr="00D95A89">
        <w:rPr>
          <w:sz w:val="28"/>
          <w:szCs w:val="28"/>
        </w:rPr>
        <w:t xml:space="preserve">The mission </w:t>
      </w:r>
      <w:r w:rsidR="002443A6" w:rsidRPr="00D95A89">
        <w:rPr>
          <w:sz w:val="28"/>
          <w:szCs w:val="28"/>
        </w:rPr>
        <w:t xml:space="preserve">of every </w:t>
      </w:r>
      <w:r w:rsidR="00DB52FF" w:rsidRPr="00D95A89">
        <w:rPr>
          <w:sz w:val="28"/>
          <w:szCs w:val="28"/>
        </w:rPr>
        <w:t>believer</w:t>
      </w:r>
      <w:r w:rsidR="002443A6" w:rsidRPr="00D95A89">
        <w:rPr>
          <w:sz w:val="28"/>
          <w:szCs w:val="28"/>
        </w:rPr>
        <w:t xml:space="preserve">, once he or she has accepted God’s grace, is to join in God’s mission and make disciples </w:t>
      </w:r>
      <w:r w:rsidR="00D72273" w:rsidRPr="00D95A89">
        <w:rPr>
          <w:sz w:val="28"/>
          <w:szCs w:val="28"/>
        </w:rPr>
        <w:t>for</w:t>
      </w:r>
      <w:r w:rsidR="002443A6" w:rsidRPr="00D95A89">
        <w:rPr>
          <w:sz w:val="28"/>
          <w:szCs w:val="28"/>
        </w:rPr>
        <w:t xml:space="preserve"> Jesus Christ. We find this command in </w:t>
      </w:r>
      <w:r w:rsidR="00E30318" w:rsidRPr="00D95A89">
        <w:rPr>
          <w:sz w:val="28"/>
          <w:szCs w:val="28"/>
        </w:rPr>
        <w:t xml:space="preserve">the book of </w:t>
      </w:r>
      <w:r w:rsidR="00E30318" w:rsidRPr="00D95A89">
        <w:rPr>
          <w:b/>
          <w:sz w:val="28"/>
          <w:szCs w:val="28"/>
        </w:rPr>
        <w:t xml:space="preserve">Matthew, Chapter </w:t>
      </w:r>
      <w:r w:rsidR="002443A6" w:rsidRPr="00D95A89">
        <w:rPr>
          <w:b/>
          <w:sz w:val="28"/>
          <w:szCs w:val="28"/>
        </w:rPr>
        <w:t>28</w:t>
      </w:r>
      <w:r w:rsidR="00E30318" w:rsidRPr="00D95A89">
        <w:rPr>
          <w:b/>
          <w:sz w:val="28"/>
          <w:szCs w:val="28"/>
        </w:rPr>
        <w:t xml:space="preserve">, Verses, </w:t>
      </w:r>
      <w:r w:rsidR="002443A6" w:rsidRPr="00D95A89">
        <w:rPr>
          <w:b/>
          <w:sz w:val="28"/>
          <w:szCs w:val="28"/>
        </w:rPr>
        <w:t>18-20, that is</w:t>
      </w:r>
      <w:r w:rsidR="00E30318" w:rsidRPr="00D95A89">
        <w:rPr>
          <w:b/>
          <w:sz w:val="28"/>
          <w:szCs w:val="28"/>
        </w:rPr>
        <w:t xml:space="preserve"> in the book of </w:t>
      </w:r>
      <w:r w:rsidR="002443A6" w:rsidRPr="00D95A89">
        <w:rPr>
          <w:b/>
          <w:sz w:val="28"/>
          <w:szCs w:val="28"/>
        </w:rPr>
        <w:t xml:space="preserve">Matthew </w:t>
      </w:r>
      <w:r w:rsidR="00E30318" w:rsidRPr="00D95A89">
        <w:rPr>
          <w:b/>
          <w:sz w:val="28"/>
          <w:szCs w:val="28"/>
        </w:rPr>
        <w:t xml:space="preserve">Chapter </w:t>
      </w:r>
      <w:r w:rsidR="002443A6" w:rsidRPr="00D95A89">
        <w:rPr>
          <w:b/>
          <w:sz w:val="28"/>
          <w:szCs w:val="28"/>
        </w:rPr>
        <w:t>28</w:t>
      </w:r>
      <w:r w:rsidR="00E30318" w:rsidRPr="00D95A89">
        <w:rPr>
          <w:b/>
          <w:sz w:val="28"/>
          <w:szCs w:val="28"/>
        </w:rPr>
        <w:t xml:space="preserve">, verses </w:t>
      </w:r>
      <w:r w:rsidR="002443A6" w:rsidRPr="00D95A89">
        <w:rPr>
          <w:b/>
          <w:sz w:val="28"/>
          <w:szCs w:val="28"/>
        </w:rPr>
        <w:t>18-20.</w:t>
      </w:r>
    </w:p>
    <w:p w:rsidR="002443A6" w:rsidRPr="00D95A89" w:rsidRDefault="00BB28B3">
      <w:pPr>
        <w:rPr>
          <w:sz w:val="28"/>
          <w:szCs w:val="28"/>
        </w:rPr>
      </w:pPr>
      <w:r w:rsidRPr="00D95A89">
        <w:rPr>
          <w:sz w:val="28"/>
          <w:szCs w:val="28"/>
        </w:rPr>
        <w:t xml:space="preserve"> d. </w:t>
      </w:r>
      <w:r w:rsidR="00DB52FF" w:rsidRPr="00D95A89">
        <w:rPr>
          <w:sz w:val="28"/>
          <w:szCs w:val="28"/>
        </w:rPr>
        <w:t>Spiritual</w:t>
      </w:r>
      <w:r w:rsidR="002443A6" w:rsidRPr="00D95A89">
        <w:rPr>
          <w:sz w:val="28"/>
          <w:szCs w:val="28"/>
        </w:rPr>
        <w:t xml:space="preserve"> disciplines are a faithful response to justifying grace; as we follow the spiritual practices of Christ, we become more like Jesus. </w:t>
      </w:r>
    </w:p>
    <w:p w:rsidR="000D24F9" w:rsidRPr="00D95A89" w:rsidRDefault="00BB28B3">
      <w:pPr>
        <w:rPr>
          <w:sz w:val="28"/>
          <w:szCs w:val="28"/>
        </w:rPr>
      </w:pPr>
      <w:r w:rsidRPr="00D95A89">
        <w:rPr>
          <w:sz w:val="28"/>
          <w:szCs w:val="28"/>
        </w:rPr>
        <w:t xml:space="preserve">e. </w:t>
      </w:r>
      <w:r w:rsidR="002443A6" w:rsidRPr="00D95A89">
        <w:rPr>
          <w:sz w:val="28"/>
          <w:szCs w:val="28"/>
        </w:rPr>
        <w:t xml:space="preserve">Draw a </w:t>
      </w:r>
      <w:r w:rsidR="00DB52FF" w:rsidRPr="00D95A89">
        <w:rPr>
          <w:sz w:val="28"/>
          <w:szCs w:val="28"/>
        </w:rPr>
        <w:t>circle</w:t>
      </w:r>
      <w:r w:rsidR="002443A6" w:rsidRPr="00D95A89">
        <w:rPr>
          <w:sz w:val="28"/>
          <w:szCs w:val="28"/>
        </w:rPr>
        <w:t xml:space="preserve"> on your paper and put a dot in the middle. </w:t>
      </w:r>
      <w:r w:rsidR="004F30C3" w:rsidRPr="00D95A89">
        <w:rPr>
          <w:sz w:val="28"/>
          <w:szCs w:val="28"/>
        </w:rPr>
        <w:t xml:space="preserve">The size of the circle is not important. </w:t>
      </w:r>
      <w:r w:rsidR="002443A6" w:rsidRPr="00D95A89">
        <w:rPr>
          <w:sz w:val="28"/>
          <w:szCs w:val="28"/>
        </w:rPr>
        <w:t xml:space="preserve">We cross the outer </w:t>
      </w:r>
      <w:r w:rsidR="00DB52FF" w:rsidRPr="00D95A89">
        <w:rPr>
          <w:sz w:val="28"/>
          <w:szCs w:val="28"/>
        </w:rPr>
        <w:t>circle</w:t>
      </w:r>
      <w:r w:rsidR="002443A6" w:rsidRPr="00D95A89">
        <w:rPr>
          <w:sz w:val="28"/>
          <w:szCs w:val="28"/>
        </w:rPr>
        <w:t xml:space="preserve"> when we say yes to Christ</w:t>
      </w:r>
      <w:r w:rsidR="004F30C3" w:rsidRPr="00D95A89">
        <w:rPr>
          <w:sz w:val="28"/>
          <w:szCs w:val="28"/>
        </w:rPr>
        <w:t>, we start moving toward the middle of the circle</w:t>
      </w:r>
      <w:r w:rsidR="002443A6" w:rsidRPr="00D95A89">
        <w:rPr>
          <w:sz w:val="28"/>
          <w:szCs w:val="28"/>
        </w:rPr>
        <w:t xml:space="preserve">. By following the spiritual practices of Jesus, every day we get closer to the middle of the circle which represents our Lord. </w:t>
      </w:r>
      <w:r w:rsidR="004F30C3" w:rsidRPr="00D95A89">
        <w:rPr>
          <w:sz w:val="28"/>
          <w:szCs w:val="28"/>
        </w:rPr>
        <w:t>Continue your walk</w:t>
      </w:r>
      <w:r w:rsidR="00397566" w:rsidRPr="00D95A89">
        <w:rPr>
          <w:sz w:val="28"/>
          <w:szCs w:val="28"/>
        </w:rPr>
        <w:t xml:space="preserve"> toward the middle.</w:t>
      </w:r>
      <w:r w:rsidR="007A63A4" w:rsidRPr="00D95A89">
        <w:rPr>
          <w:sz w:val="28"/>
          <w:szCs w:val="28"/>
        </w:rPr>
        <w:t xml:space="preserve"> Grow closer to Christ each day of your walk.</w:t>
      </w:r>
    </w:p>
    <w:p w:rsidR="004716FD" w:rsidRPr="00D95A89" w:rsidRDefault="00C70512">
      <w:pPr>
        <w:rPr>
          <w:sz w:val="28"/>
          <w:szCs w:val="28"/>
        </w:rPr>
      </w:pPr>
      <w:r w:rsidRPr="00D95A89">
        <w:rPr>
          <w:sz w:val="28"/>
          <w:szCs w:val="28"/>
        </w:rPr>
        <w:t xml:space="preserve"> I don’t want you to put a dot on the paper for where you are in relation to where Jesus is, but think about it. Are you in the circle, </w:t>
      </w:r>
      <w:r w:rsidR="000D24F9" w:rsidRPr="00D95A89">
        <w:rPr>
          <w:sz w:val="28"/>
          <w:szCs w:val="28"/>
        </w:rPr>
        <w:t>are you outside the circle, are you near our Lord? Always try to grow closer to Christ each day</w:t>
      </w:r>
      <w:r w:rsidR="00505D42" w:rsidRPr="00D95A89">
        <w:rPr>
          <w:sz w:val="28"/>
          <w:szCs w:val="28"/>
        </w:rPr>
        <w:t>, again grow closer to Christ each day of your walk.</w:t>
      </w:r>
    </w:p>
    <w:p w:rsidR="004716FD" w:rsidRPr="00D95A89" w:rsidRDefault="004716FD">
      <w:pPr>
        <w:rPr>
          <w:sz w:val="28"/>
          <w:szCs w:val="28"/>
        </w:rPr>
      </w:pPr>
    </w:p>
    <w:p w:rsidR="007A63A4" w:rsidRPr="00D95A89" w:rsidRDefault="007A63A4">
      <w:pPr>
        <w:rPr>
          <w:sz w:val="28"/>
          <w:szCs w:val="28"/>
        </w:rPr>
      </w:pPr>
    </w:p>
    <w:p w:rsidR="00397566" w:rsidRPr="00D95A89" w:rsidRDefault="00397566">
      <w:pPr>
        <w:rPr>
          <w:sz w:val="28"/>
          <w:szCs w:val="28"/>
        </w:rPr>
      </w:pPr>
    </w:p>
    <w:p w:rsidR="00505D42" w:rsidRPr="00D95A89" w:rsidRDefault="00505D42">
      <w:pPr>
        <w:rPr>
          <w:sz w:val="28"/>
          <w:szCs w:val="28"/>
        </w:rPr>
      </w:pPr>
    </w:p>
    <w:p w:rsidR="00505D42" w:rsidRPr="00D95A89" w:rsidRDefault="00505D42">
      <w:pPr>
        <w:rPr>
          <w:sz w:val="28"/>
          <w:szCs w:val="28"/>
        </w:rPr>
      </w:pPr>
    </w:p>
    <w:p w:rsidR="00397566" w:rsidRPr="00D95A89" w:rsidRDefault="00397566" w:rsidP="00BB28B3">
      <w:pPr>
        <w:pStyle w:val="ListParagraph"/>
        <w:numPr>
          <w:ilvl w:val="0"/>
          <w:numId w:val="11"/>
        </w:numPr>
        <w:rPr>
          <w:sz w:val="28"/>
          <w:szCs w:val="28"/>
        </w:rPr>
      </w:pPr>
      <w:r w:rsidRPr="00D95A89">
        <w:rPr>
          <w:sz w:val="28"/>
          <w:szCs w:val="28"/>
        </w:rPr>
        <w:t>Introduction to Agape.</w:t>
      </w:r>
    </w:p>
    <w:p w:rsidR="00E30318" w:rsidRPr="00D95A89" w:rsidRDefault="00E30318" w:rsidP="00E30318">
      <w:pPr>
        <w:pStyle w:val="ListParagraph"/>
        <w:rPr>
          <w:sz w:val="28"/>
          <w:szCs w:val="28"/>
        </w:rPr>
      </w:pPr>
    </w:p>
    <w:p w:rsidR="00397566" w:rsidRPr="00D95A89" w:rsidRDefault="00397566" w:rsidP="00BB28B3">
      <w:pPr>
        <w:pStyle w:val="ListParagraph"/>
        <w:numPr>
          <w:ilvl w:val="0"/>
          <w:numId w:val="12"/>
        </w:numPr>
        <w:rPr>
          <w:sz w:val="28"/>
          <w:szCs w:val="28"/>
        </w:rPr>
      </w:pPr>
      <w:r w:rsidRPr="00D95A89">
        <w:rPr>
          <w:sz w:val="28"/>
          <w:szCs w:val="28"/>
        </w:rPr>
        <w:t>One of the ways God moves us to the point of acceptance and healing, salvation, or conversion is through the loving acts of other Christians.</w:t>
      </w:r>
    </w:p>
    <w:p w:rsidR="00E30318" w:rsidRPr="00D95A89" w:rsidRDefault="00E30318" w:rsidP="00E30318">
      <w:pPr>
        <w:pStyle w:val="ListParagraph"/>
        <w:rPr>
          <w:sz w:val="28"/>
          <w:szCs w:val="28"/>
        </w:rPr>
      </w:pPr>
    </w:p>
    <w:p w:rsidR="00397566" w:rsidRPr="00D95A89" w:rsidRDefault="00397566" w:rsidP="00BB28B3">
      <w:pPr>
        <w:pStyle w:val="ListParagraph"/>
        <w:numPr>
          <w:ilvl w:val="0"/>
          <w:numId w:val="12"/>
        </w:numPr>
        <w:rPr>
          <w:sz w:val="28"/>
          <w:szCs w:val="28"/>
        </w:rPr>
      </w:pPr>
      <w:bookmarkStart w:id="3" w:name="_Hlk505951405"/>
      <w:r w:rsidRPr="00D95A89">
        <w:rPr>
          <w:sz w:val="28"/>
          <w:szCs w:val="28"/>
        </w:rPr>
        <w:t xml:space="preserve">This special kind of love is called </w:t>
      </w:r>
      <w:r w:rsidR="004D2D28" w:rsidRPr="00181724">
        <w:rPr>
          <w:b/>
          <w:sz w:val="28"/>
          <w:szCs w:val="28"/>
          <w:highlight w:val="green"/>
        </w:rPr>
        <w:t>*</w:t>
      </w:r>
      <w:r w:rsidRPr="00D95A89">
        <w:rPr>
          <w:sz w:val="28"/>
          <w:szCs w:val="28"/>
        </w:rPr>
        <w:t>agape</w:t>
      </w:r>
      <w:r w:rsidRPr="00D95A89">
        <w:rPr>
          <w:sz w:val="28"/>
          <w:szCs w:val="28"/>
          <w:u w:val="single"/>
        </w:rPr>
        <w:t xml:space="preserve">. </w:t>
      </w:r>
      <w:r w:rsidR="00505D42" w:rsidRPr="00D95A89">
        <w:rPr>
          <w:sz w:val="28"/>
          <w:szCs w:val="28"/>
          <w:u w:val="single"/>
        </w:rPr>
        <w:t xml:space="preserve"> </w:t>
      </w:r>
      <w:r w:rsidR="00505D42" w:rsidRPr="00D95A89">
        <w:rPr>
          <w:b/>
          <w:sz w:val="28"/>
          <w:szCs w:val="28"/>
          <w:u w:val="single"/>
        </w:rPr>
        <w:t>Agape</w:t>
      </w:r>
      <w:r w:rsidRPr="00D95A89">
        <w:rPr>
          <w:b/>
          <w:sz w:val="28"/>
          <w:szCs w:val="28"/>
          <w:u w:val="single"/>
        </w:rPr>
        <w:t xml:space="preserve"> is a </w:t>
      </w:r>
      <w:r w:rsidR="004D2D28" w:rsidRPr="00181724">
        <w:rPr>
          <w:b/>
          <w:sz w:val="28"/>
          <w:szCs w:val="28"/>
          <w:highlight w:val="green"/>
        </w:rPr>
        <w:t>*</w:t>
      </w:r>
      <w:r w:rsidR="00DB52FF" w:rsidRPr="00D95A89">
        <w:rPr>
          <w:b/>
          <w:sz w:val="28"/>
          <w:szCs w:val="28"/>
          <w:u w:val="single"/>
        </w:rPr>
        <w:t>Greek</w:t>
      </w:r>
      <w:r w:rsidRPr="00D95A89">
        <w:rPr>
          <w:b/>
          <w:sz w:val="28"/>
          <w:szCs w:val="28"/>
          <w:u w:val="single"/>
        </w:rPr>
        <w:t xml:space="preserve"> word for God’s unconditional, gracious love for you and for me.</w:t>
      </w:r>
      <w:bookmarkEnd w:id="3"/>
      <w:r w:rsidR="00505D42" w:rsidRPr="00D95A89">
        <w:rPr>
          <w:b/>
          <w:sz w:val="28"/>
          <w:szCs w:val="28"/>
        </w:rPr>
        <w:t xml:space="preserve"> Agape is a Greek word for God’s unconditional, gracious love for you and for me</w:t>
      </w:r>
      <w:r w:rsidR="00505D42" w:rsidRPr="00D95A89">
        <w:rPr>
          <w:sz w:val="28"/>
          <w:szCs w:val="28"/>
        </w:rPr>
        <w:t>.</w:t>
      </w:r>
      <w:r w:rsidRPr="00D95A89">
        <w:rPr>
          <w:sz w:val="28"/>
          <w:szCs w:val="28"/>
        </w:rPr>
        <w:t xml:space="preserve"> We can never earn or deserve God’s love, it is a gift of grace.</w:t>
      </w:r>
    </w:p>
    <w:p w:rsidR="00E30318" w:rsidRPr="00D95A89" w:rsidRDefault="00E30318" w:rsidP="00E30318">
      <w:pPr>
        <w:pStyle w:val="ListParagraph"/>
        <w:rPr>
          <w:sz w:val="28"/>
          <w:szCs w:val="28"/>
        </w:rPr>
      </w:pPr>
    </w:p>
    <w:p w:rsidR="00E30318" w:rsidRPr="00D95A89" w:rsidRDefault="00E30318" w:rsidP="00E30318">
      <w:pPr>
        <w:pStyle w:val="ListParagraph"/>
        <w:rPr>
          <w:sz w:val="28"/>
          <w:szCs w:val="28"/>
        </w:rPr>
      </w:pPr>
    </w:p>
    <w:p w:rsidR="00397566" w:rsidRPr="00D95A89" w:rsidRDefault="00397566" w:rsidP="00BB28B3">
      <w:pPr>
        <w:pStyle w:val="ListParagraph"/>
        <w:numPr>
          <w:ilvl w:val="0"/>
          <w:numId w:val="12"/>
        </w:numPr>
        <w:rPr>
          <w:sz w:val="28"/>
          <w:szCs w:val="28"/>
        </w:rPr>
      </w:pPr>
      <w:r w:rsidRPr="00D95A89">
        <w:rPr>
          <w:sz w:val="28"/>
          <w:szCs w:val="28"/>
        </w:rPr>
        <w:t xml:space="preserve">During this weekend, Many Christians will express this unconditional love in sacrificial ways by praying, serving, and performing other acts of agape- so that you will know more clearly how much God Loves you. </w:t>
      </w:r>
    </w:p>
    <w:p w:rsidR="00397566" w:rsidRPr="00D95A89" w:rsidRDefault="00397566" w:rsidP="00BB28B3">
      <w:pPr>
        <w:pStyle w:val="ListParagraph"/>
        <w:numPr>
          <w:ilvl w:val="0"/>
          <w:numId w:val="12"/>
        </w:numPr>
        <w:rPr>
          <w:sz w:val="28"/>
          <w:szCs w:val="28"/>
        </w:rPr>
      </w:pPr>
      <w:r w:rsidRPr="00D95A89">
        <w:rPr>
          <w:sz w:val="28"/>
          <w:szCs w:val="28"/>
        </w:rPr>
        <w:t xml:space="preserve">Emmaus communities from across the nation and from around the world have sent letters and other forms of communication to let you </w:t>
      </w:r>
      <w:r w:rsidR="00DB52FF" w:rsidRPr="00D95A89">
        <w:rPr>
          <w:sz w:val="28"/>
          <w:szCs w:val="28"/>
        </w:rPr>
        <w:t>know</w:t>
      </w:r>
      <w:r w:rsidR="00CF433D" w:rsidRPr="00D95A89">
        <w:rPr>
          <w:sz w:val="28"/>
          <w:szCs w:val="28"/>
        </w:rPr>
        <w:t xml:space="preserve"> </w:t>
      </w:r>
      <w:r w:rsidRPr="00D95A89">
        <w:rPr>
          <w:sz w:val="28"/>
          <w:szCs w:val="28"/>
        </w:rPr>
        <w:t>about agape love.</w:t>
      </w:r>
      <w:r w:rsidR="004F30C3" w:rsidRPr="00D95A89">
        <w:rPr>
          <w:sz w:val="28"/>
          <w:szCs w:val="28"/>
        </w:rPr>
        <w:t xml:space="preserve"> Here are just a few.</w:t>
      </w:r>
    </w:p>
    <w:p w:rsidR="00E30318" w:rsidRPr="00D95A89" w:rsidRDefault="00E30318" w:rsidP="00E30318">
      <w:pPr>
        <w:rPr>
          <w:sz w:val="28"/>
          <w:szCs w:val="28"/>
        </w:rPr>
      </w:pPr>
      <w:r w:rsidRPr="00D95A89">
        <w:rPr>
          <w:sz w:val="28"/>
          <w:szCs w:val="28"/>
        </w:rPr>
        <w:t>READ LETTERS&gt;&gt;&gt;&gt;&gt;&gt;&gt;</w:t>
      </w:r>
    </w:p>
    <w:p w:rsidR="00E30318" w:rsidRPr="00D95A89" w:rsidRDefault="00397566">
      <w:pPr>
        <w:rPr>
          <w:sz w:val="28"/>
          <w:szCs w:val="28"/>
        </w:rPr>
      </w:pPr>
      <w:r w:rsidRPr="00D95A89">
        <w:rPr>
          <w:sz w:val="28"/>
          <w:szCs w:val="28"/>
        </w:rPr>
        <w:t xml:space="preserve">And that man that was running from the grace being offered by God. Well he quit fighting and said yes to a wonderful and awesome God. </w:t>
      </w:r>
      <w:r w:rsidR="00470401" w:rsidRPr="00D95A89">
        <w:rPr>
          <w:sz w:val="28"/>
          <w:szCs w:val="28"/>
        </w:rPr>
        <w:t>A God that had so much more to offer than I could have ever realized on my own.</w:t>
      </w:r>
    </w:p>
    <w:p w:rsidR="00505D42" w:rsidRPr="00D95A89" w:rsidRDefault="00470401" w:rsidP="00505D42">
      <w:pPr>
        <w:rPr>
          <w:b/>
          <w:sz w:val="28"/>
          <w:szCs w:val="28"/>
        </w:rPr>
      </w:pPr>
      <w:r w:rsidRPr="00D95A89">
        <w:rPr>
          <w:sz w:val="28"/>
          <w:szCs w:val="28"/>
        </w:rPr>
        <w:t xml:space="preserve"> </w:t>
      </w:r>
      <w:r w:rsidR="00397566" w:rsidRPr="00D95A89">
        <w:rPr>
          <w:sz w:val="28"/>
          <w:szCs w:val="28"/>
        </w:rPr>
        <w:t>I stand here today a changed person and o</w:t>
      </w:r>
      <w:r w:rsidR="00EE5464" w:rsidRPr="00D95A89">
        <w:rPr>
          <w:sz w:val="28"/>
          <w:szCs w:val="28"/>
        </w:rPr>
        <w:t xml:space="preserve">nly because </w:t>
      </w:r>
      <w:bookmarkStart w:id="4" w:name="_Hlk505951569"/>
      <w:r w:rsidR="00EE5464" w:rsidRPr="00D95A89">
        <w:rPr>
          <w:b/>
          <w:sz w:val="28"/>
          <w:szCs w:val="28"/>
        </w:rPr>
        <w:t>I realized that</w:t>
      </w:r>
      <w:r w:rsidR="00EE5464" w:rsidRPr="00D95A89">
        <w:rPr>
          <w:b/>
          <w:sz w:val="28"/>
          <w:szCs w:val="28"/>
          <w:u w:val="single"/>
        </w:rPr>
        <w:t xml:space="preserve"> </w:t>
      </w:r>
      <w:r w:rsidR="004D2D28" w:rsidRPr="00181724">
        <w:rPr>
          <w:b/>
          <w:sz w:val="28"/>
          <w:szCs w:val="28"/>
          <w:highlight w:val="green"/>
        </w:rPr>
        <w:t>*</w:t>
      </w:r>
      <w:r w:rsidR="00EE5464" w:rsidRPr="00D95A89">
        <w:rPr>
          <w:b/>
          <w:sz w:val="28"/>
          <w:szCs w:val="28"/>
          <w:u w:val="single"/>
        </w:rPr>
        <w:t>God, not me</w:t>
      </w:r>
      <w:r w:rsidRPr="00D95A89">
        <w:rPr>
          <w:b/>
          <w:sz w:val="28"/>
          <w:szCs w:val="28"/>
          <w:u w:val="single"/>
        </w:rPr>
        <w:t>, has been, now is</w:t>
      </w:r>
      <w:r w:rsidR="00E30318" w:rsidRPr="00D95A89">
        <w:rPr>
          <w:b/>
          <w:sz w:val="28"/>
          <w:szCs w:val="28"/>
          <w:u w:val="single"/>
        </w:rPr>
        <w:t>,</w:t>
      </w:r>
      <w:r w:rsidRPr="00D95A89">
        <w:rPr>
          <w:b/>
          <w:sz w:val="28"/>
          <w:szCs w:val="28"/>
          <w:u w:val="single"/>
        </w:rPr>
        <w:t xml:space="preserve"> and always will be,</w:t>
      </w:r>
      <w:r w:rsidR="00EE5464" w:rsidRPr="00D95A89">
        <w:rPr>
          <w:b/>
          <w:sz w:val="28"/>
          <w:szCs w:val="28"/>
          <w:u w:val="single"/>
        </w:rPr>
        <w:t xml:space="preserve"> in control.</w:t>
      </w:r>
      <w:r w:rsidR="00397566" w:rsidRPr="00D95A89">
        <w:rPr>
          <w:b/>
          <w:sz w:val="28"/>
          <w:szCs w:val="28"/>
          <w:u w:val="single"/>
        </w:rPr>
        <w:t xml:space="preserve"> </w:t>
      </w:r>
      <w:r w:rsidR="00505D42" w:rsidRPr="00D95A89">
        <w:rPr>
          <w:b/>
          <w:sz w:val="28"/>
          <w:szCs w:val="28"/>
        </w:rPr>
        <w:t xml:space="preserve">I realized that God, not me, has been, now is, and always will be, in control. </w:t>
      </w:r>
    </w:p>
    <w:p w:rsidR="00E30318" w:rsidRPr="00D95A89" w:rsidRDefault="00E30318">
      <w:pPr>
        <w:rPr>
          <w:b/>
          <w:sz w:val="28"/>
          <w:szCs w:val="28"/>
          <w:u w:val="single"/>
        </w:rPr>
      </w:pPr>
    </w:p>
    <w:bookmarkEnd w:id="4"/>
    <w:p w:rsidR="00E30318" w:rsidRPr="00D95A89" w:rsidRDefault="004F30C3">
      <w:pPr>
        <w:rPr>
          <w:sz w:val="28"/>
          <w:szCs w:val="28"/>
        </w:rPr>
      </w:pPr>
      <w:r w:rsidRPr="00D95A89">
        <w:rPr>
          <w:sz w:val="28"/>
          <w:szCs w:val="28"/>
        </w:rPr>
        <w:t>It took the simple act of agape love f</w:t>
      </w:r>
      <w:r w:rsidR="009F13CD" w:rsidRPr="00D95A89">
        <w:rPr>
          <w:sz w:val="28"/>
          <w:szCs w:val="28"/>
        </w:rPr>
        <w:t>rom</w:t>
      </w:r>
      <w:r w:rsidRPr="00D95A89">
        <w:rPr>
          <w:sz w:val="28"/>
          <w:szCs w:val="28"/>
        </w:rPr>
        <w:t xml:space="preserve"> a community of believers bringing food and offering </w:t>
      </w:r>
      <w:r w:rsidR="009F13CD" w:rsidRPr="00D95A89">
        <w:rPr>
          <w:sz w:val="28"/>
          <w:szCs w:val="28"/>
        </w:rPr>
        <w:t>encouragement during the time my wife was in bed and recovering</w:t>
      </w:r>
      <w:r w:rsidR="000D24F9" w:rsidRPr="00D95A89">
        <w:rPr>
          <w:sz w:val="28"/>
          <w:szCs w:val="28"/>
        </w:rPr>
        <w:t xml:space="preserve"> from a broken back</w:t>
      </w:r>
      <w:r w:rsidR="009F13CD" w:rsidRPr="00D95A89">
        <w:rPr>
          <w:sz w:val="28"/>
          <w:szCs w:val="28"/>
        </w:rPr>
        <w:t xml:space="preserve">. That very simple act </w:t>
      </w:r>
      <w:r w:rsidR="00E30318" w:rsidRPr="00D95A89">
        <w:rPr>
          <w:sz w:val="28"/>
          <w:szCs w:val="28"/>
        </w:rPr>
        <w:t xml:space="preserve">humbled me and </w:t>
      </w:r>
      <w:r w:rsidR="009F13CD" w:rsidRPr="00D95A89">
        <w:rPr>
          <w:sz w:val="28"/>
          <w:szCs w:val="28"/>
        </w:rPr>
        <w:t xml:space="preserve">turned my heart to a more obedient and caring heart. </w:t>
      </w:r>
      <w:r w:rsidR="000D24F9" w:rsidRPr="00D95A89">
        <w:rPr>
          <w:sz w:val="28"/>
          <w:szCs w:val="28"/>
        </w:rPr>
        <w:t xml:space="preserve">Never think that the small act of agape love you may do for someone won’t change their lives. </w:t>
      </w:r>
    </w:p>
    <w:p w:rsidR="00397566" w:rsidRPr="00D95A89" w:rsidRDefault="009F13CD">
      <w:pPr>
        <w:rPr>
          <w:sz w:val="28"/>
          <w:szCs w:val="28"/>
        </w:rPr>
      </w:pPr>
      <w:r w:rsidRPr="00D95A89">
        <w:rPr>
          <w:sz w:val="28"/>
          <w:szCs w:val="28"/>
        </w:rPr>
        <w:lastRenderedPageBreak/>
        <w:t>Please allow God to open your eyes to the needs of your neighbors, say yes to the one that is calling you and always keep walking towards the middle of your circle, drawing ever nearer to Christ our Lord.</w:t>
      </w:r>
    </w:p>
    <w:p w:rsidR="00B57576" w:rsidRPr="00D95A89" w:rsidRDefault="004D2D28">
      <w:pPr>
        <w:rPr>
          <w:sz w:val="28"/>
          <w:szCs w:val="28"/>
        </w:rPr>
      </w:pPr>
      <w:r w:rsidRPr="00181724">
        <w:rPr>
          <w:b/>
          <w:sz w:val="28"/>
          <w:szCs w:val="28"/>
          <w:highlight w:val="green"/>
        </w:rPr>
        <w:t>*</w:t>
      </w:r>
      <w:r w:rsidR="00B57576" w:rsidRPr="00D95A89">
        <w:rPr>
          <w:sz w:val="28"/>
          <w:szCs w:val="28"/>
        </w:rPr>
        <w:t>De Colores.</w:t>
      </w:r>
    </w:p>
    <w:p w:rsidR="002443A6" w:rsidRPr="00D95A89" w:rsidRDefault="002443A6">
      <w:pPr>
        <w:rPr>
          <w:sz w:val="28"/>
          <w:szCs w:val="28"/>
        </w:rPr>
      </w:pPr>
      <w:r w:rsidRPr="00D95A89">
        <w:rPr>
          <w:sz w:val="28"/>
          <w:szCs w:val="28"/>
        </w:rPr>
        <w:t xml:space="preserve"> </w:t>
      </w:r>
    </w:p>
    <w:p w:rsidR="002443A6" w:rsidRPr="00D95A89" w:rsidRDefault="002443A6">
      <w:pPr>
        <w:rPr>
          <w:sz w:val="28"/>
          <w:szCs w:val="28"/>
        </w:rPr>
      </w:pPr>
    </w:p>
    <w:p w:rsidR="00F53BFC" w:rsidRPr="00D95A89" w:rsidRDefault="002A4E15">
      <w:pPr>
        <w:rPr>
          <w:sz w:val="28"/>
          <w:szCs w:val="28"/>
        </w:rPr>
      </w:pPr>
      <w:r w:rsidRPr="00D95A89">
        <w:rPr>
          <w:sz w:val="28"/>
          <w:szCs w:val="28"/>
        </w:rPr>
        <w:t xml:space="preserve"> </w:t>
      </w:r>
    </w:p>
    <w:sectPr w:rsidR="00F53BFC" w:rsidRPr="00D95A8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308C" w:rsidRDefault="0049308C" w:rsidP="00C03DC8">
      <w:pPr>
        <w:spacing w:after="0" w:line="240" w:lineRule="auto"/>
      </w:pPr>
      <w:r>
        <w:separator/>
      </w:r>
    </w:p>
  </w:endnote>
  <w:endnote w:type="continuationSeparator" w:id="0">
    <w:p w:rsidR="0049308C" w:rsidRDefault="0049308C" w:rsidP="00C03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3DC8" w:rsidRDefault="00C03D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94390397"/>
      <w:docPartObj>
        <w:docPartGallery w:val="Page Numbers (Bottom of Page)"/>
        <w:docPartUnique/>
      </w:docPartObj>
    </w:sdtPr>
    <w:sdtEndPr>
      <w:rPr>
        <w:noProof/>
      </w:rPr>
    </w:sdtEndPr>
    <w:sdtContent>
      <w:p w:rsidR="00C03DC8" w:rsidRDefault="00C03DC8">
        <w:pPr>
          <w:pStyle w:val="Footer"/>
          <w:jc w:val="center"/>
        </w:pPr>
        <w:r>
          <w:fldChar w:fldCharType="begin"/>
        </w:r>
        <w:r>
          <w:instrText xml:space="preserve"> PAGE   \* MERGEFORMAT </w:instrText>
        </w:r>
        <w:r>
          <w:fldChar w:fldCharType="separate"/>
        </w:r>
        <w:r w:rsidR="00965CEF">
          <w:rPr>
            <w:noProof/>
          </w:rPr>
          <w:t>1</w:t>
        </w:r>
        <w:r>
          <w:rPr>
            <w:noProof/>
          </w:rPr>
          <w:fldChar w:fldCharType="end"/>
        </w:r>
      </w:p>
    </w:sdtContent>
  </w:sdt>
  <w:p w:rsidR="00C03DC8" w:rsidRDefault="00C03DC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3DC8" w:rsidRDefault="00C03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308C" w:rsidRDefault="0049308C" w:rsidP="00C03DC8">
      <w:pPr>
        <w:spacing w:after="0" w:line="240" w:lineRule="auto"/>
      </w:pPr>
      <w:r>
        <w:separator/>
      </w:r>
    </w:p>
  </w:footnote>
  <w:footnote w:type="continuationSeparator" w:id="0">
    <w:p w:rsidR="0049308C" w:rsidRDefault="0049308C" w:rsidP="00C03D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3DC8" w:rsidRDefault="00C03D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3DC8" w:rsidRDefault="00C03DC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3DC8" w:rsidRDefault="00C03D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1187C"/>
    <w:multiLevelType w:val="hybridMultilevel"/>
    <w:tmpl w:val="05D65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FC6A53"/>
    <w:multiLevelType w:val="hybridMultilevel"/>
    <w:tmpl w:val="C19296C6"/>
    <w:lvl w:ilvl="0" w:tplc="EAF685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89E0F3C"/>
    <w:multiLevelType w:val="hybridMultilevel"/>
    <w:tmpl w:val="5002E69A"/>
    <w:lvl w:ilvl="0" w:tplc="2D2AFA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38F641F"/>
    <w:multiLevelType w:val="hybridMultilevel"/>
    <w:tmpl w:val="734EEA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FD544D"/>
    <w:multiLevelType w:val="hybridMultilevel"/>
    <w:tmpl w:val="8B8ABE08"/>
    <w:lvl w:ilvl="0" w:tplc="C952F14C">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15:restartNumberingAfterBreak="0">
    <w:nsid w:val="317E6BF2"/>
    <w:multiLevelType w:val="hybridMultilevel"/>
    <w:tmpl w:val="D5CC79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BD6B74"/>
    <w:multiLevelType w:val="hybridMultilevel"/>
    <w:tmpl w:val="E20C82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10D5E88"/>
    <w:multiLevelType w:val="hybridMultilevel"/>
    <w:tmpl w:val="619C3840"/>
    <w:lvl w:ilvl="0" w:tplc="3B1E3A5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8" w15:restartNumberingAfterBreak="0">
    <w:nsid w:val="47566392"/>
    <w:multiLevelType w:val="hybridMultilevel"/>
    <w:tmpl w:val="364C88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266390"/>
    <w:multiLevelType w:val="hybridMultilevel"/>
    <w:tmpl w:val="91B2C414"/>
    <w:lvl w:ilvl="0" w:tplc="E8CC984E">
      <w:start w:val="1"/>
      <w:numFmt w:val="lowerLetter"/>
      <w:lvlText w:val="%1."/>
      <w:lvlJc w:val="left"/>
      <w:pPr>
        <w:ind w:left="870" w:hanging="360"/>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0" w15:restartNumberingAfterBreak="0">
    <w:nsid w:val="59C22C7E"/>
    <w:multiLevelType w:val="hybridMultilevel"/>
    <w:tmpl w:val="BBB81AE4"/>
    <w:lvl w:ilvl="0" w:tplc="0408E1FA">
      <w:start w:val="1"/>
      <w:numFmt w:val="lowerLetter"/>
      <w:lvlText w:val="%1."/>
      <w:lvlJc w:val="left"/>
      <w:pPr>
        <w:ind w:left="870" w:hanging="360"/>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1" w15:restartNumberingAfterBreak="0">
    <w:nsid w:val="7C731AAF"/>
    <w:multiLevelType w:val="hybridMultilevel"/>
    <w:tmpl w:val="68FABCC4"/>
    <w:lvl w:ilvl="0" w:tplc="894216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7"/>
  </w:num>
  <w:num w:numId="3">
    <w:abstractNumId w:val="0"/>
  </w:num>
  <w:num w:numId="4">
    <w:abstractNumId w:val="1"/>
  </w:num>
  <w:num w:numId="5">
    <w:abstractNumId w:val="4"/>
  </w:num>
  <w:num w:numId="6">
    <w:abstractNumId w:val="11"/>
  </w:num>
  <w:num w:numId="7">
    <w:abstractNumId w:val="9"/>
  </w:num>
  <w:num w:numId="8">
    <w:abstractNumId w:val="2"/>
  </w:num>
  <w:num w:numId="9">
    <w:abstractNumId w:val="5"/>
  </w:num>
  <w:num w:numId="10">
    <w:abstractNumId w:val="10"/>
  </w:num>
  <w:num w:numId="11">
    <w:abstractNumId w:val="8"/>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1038"/>
    <w:rsid w:val="000079D2"/>
    <w:rsid w:val="00025986"/>
    <w:rsid w:val="000427CE"/>
    <w:rsid w:val="000634F9"/>
    <w:rsid w:val="000D24F9"/>
    <w:rsid w:val="000D29F0"/>
    <w:rsid w:val="00181724"/>
    <w:rsid w:val="001F4F9B"/>
    <w:rsid w:val="002443A6"/>
    <w:rsid w:val="002652E1"/>
    <w:rsid w:val="002A4E15"/>
    <w:rsid w:val="002B5639"/>
    <w:rsid w:val="00344B51"/>
    <w:rsid w:val="00395625"/>
    <w:rsid w:val="00397566"/>
    <w:rsid w:val="00470401"/>
    <w:rsid w:val="004716FD"/>
    <w:rsid w:val="0049308C"/>
    <w:rsid w:val="004D2D28"/>
    <w:rsid w:val="004D7666"/>
    <w:rsid w:val="004F30C3"/>
    <w:rsid w:val="004F4D77"/>
    <w:rsid w:val="00505D42"/>
    <w:rsid w:val="0062406B"/>
    <w:rsid w:val="007A63A4"/>
    <w:rsid w:val="0087223B"/>
    <w:rsid w:val="008908E2"/>
    <w:rsid w:val="00912F42"/>
    <w:rsid w:val="00915FA0"/>
    <w:rsid w:val="00965CEF"/>
    <w:rsid w:val="0098501E"/>
    <w:rsid w:val="00990E3B"/>
    <w:rsid w:val="009F13CD"/>
    <w:rsid w:val="00B57576"/>
    <w:rsid w:val="00BB28B3"/>
    <w:rsid w:val="00C03DC8"/>
    <w:rsid w:val="00C11038"/>
    <w:rsid w:val="00C12BAA"/>
    <w:rsid w:val="00C70512"/>
    <w:rsid w:val="00C8629B"/>
    <w:rsid w:val="00CF433D"/>
    <w:rsid w:val="00D20E30"/>
    <w:rsid w:val="00D72273"/>
    <w:rsid w:val="00D95A89"/>
    <w:rsid w:val="00DB52FF"/>
    <w:rsid w:val="00E20041"/>
    <w:rsid w:val="00E30318"/>
    <w:rsid w:val="00EB3248"/>
    <w:rsid w:val="00EE5464"/>
    <w:rsid w:val="00F53BFC"/>
    <w:rsid w:val="00FA55FD"/>
    <w:rsid w:val="00FB71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CEA5C"/>
  <w15:chartTrackingRefBased/>
  <w15:docId w15:val="{D9E2EB7C-8F16-4D06-8DDE-A5383AF42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03D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3DC8"/>
  </w:style>
  <w:style w:type="paragraph" w:styleId="Footer">
    <w:name w:val="footer"/>
    <w:basedOn w:val="Normal"/>
    <w:link w:val="FooterChar"/>
    <w:uiPriority w:val="99"/>
    <w:unhideWhenUsed/>
    <w:rsid w:val="00C03D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3DC8"/>
  </w:style>
  <w:style w:type="paragraph" w:styleId="ListParagraph">
    <w:name w:val="List Paragraph"/>
    <w:basedOn w:val="Normal"/>
    <w:uiPriority w:val="34"/>
    <w:qFormat/>
    <w:rsid w:val="00D20E30"/>
    <w:pPr>
      <w:ind w:left="720"/>
      <w:contextualSpacing/>
    </w:pPr>
  </w:style>
  <w:style w:type="paragraph" w:styleId="BalloonText">
    <w:name w:val="Balloon Text"/>
    <w:basedOn w:val="Normal"/>
    <w:link w:val="BalloonTextChar"/>
    <w:uiPriority w:val="99"/>
    <w:semiHidden/>
    <w:unhideWhenUsed/>
    <w:rsid w:val="003956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56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1616</Words>
  <Characters>9213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Ronnie Griffin</dc:creator>
  <cp:keywords/>
  <dc:description/>
  <cp:lastModifiedBy>Kirk Paisley</cp:lastModifiedBy>
  <cp:revision>2</cp:revision>
  <cp:lastPrinted>2018-02-18T02:28:00Z</cp:lastPrinted>
  <dcterms:created xsi:type="dcterms:W3CDTF">2018-02-18T02:28:00Z</dcterms:created>
  <dcterms:modified xsi:type="dcterms:W3CDTF">2018-02-18T02:28:00Z</dcterms:modified>
</cp:coreProperties>
</file>